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C1D" w:rsidRDefault="005A7F3F" w:rsidP="009F2C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7F3F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2623FA" wp14:editId="2E3EF05C">
                <wp:simplePos x="0" y="0"/>
                <wp:positionH relativeFrom="margin">
                  <wp:align>right</wp:align>
                </wp:positionH>
                <wp:positionV relativeFrom="paragraph">
                  <wp:posOffset>449580</wp:posOffset>
                </wp:positionV>
                <wp:extent cx="5921375" cy="7750175"/>
                <wp:effectExtent l="0" t="0" r="22225" b="222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1375" cy="775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F3F" w:rsidRDefault="005A7F3F" w:rsidP="005A7F3F">
                            <w:pPr>
                              <w:autoSpaceDE w:val="0"/>
                              <w:autoSpaceDN w:val="0"/>
                              <w:adjustRightInd w:val="0"/>
                              <w:ind w:left="540" w:hanging="54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9"/>
                                <w:szCs w:val="39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bookmarkStart w:id="0" w:name="_GoBack"/>
                          </w:p>
                          <w:p w:rsidR="005A7F3F" w:rsidRPr="00047E5F" w:rsidRDefault="005A7F3F" w:rsidP="005A7F3F">
                            <w:pPr>
                              <w:autoSpaceDE w:val="0"/>
                              <w:autoSpaceDN w:val="0"/>
                              <w:adjustRightInd w:val="0"/>
                              <w:ind w:left="540" w:hanging="54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9"/>
                                <w:szCs w:val="39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47E5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9"/>
                                <w:szCs w:val="39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แผนการจัดการความรู้</w:t>
                            </w:r>
                          </w:p>
                          <w:p w:rsidR="005A7F3F" w:rsidRPr="00047E5F" w:rsidRDefault="005A7F3F" w:rsidP="005A7F3F">
                            <w:pPr>
                              <w:autoSpaceDE w:val="0"/>
                              <w:autoSpaceDN w:val="0"/>
                              <w:adjustRightInd w:val="0"/>
                              <w:ind w:left="540" w:hanging="54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9"/>
                                <w:szCs w:val="39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47E5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9"/>
                                <w:szCs w:val="39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การพัฒนาสถาบันสู่สถาบันเรียนรู้ </w:t>
                            </w:r>
                          </w:p>
                          <w:p w:rsidR="005A7F3F" w:rsidRPr="00047E5F" w:rsidRDefault="005A7F3F" w:rsidP="005A7F3F">
                            <w:pPr>
                              <w:autoSpaceDE w:val="0"/>
                              <w:autoSpaceDN w:val="0"/>
                              <w:adjustRightInd w:val="0"/>
                              <w:ind w:left="540" w:hanging="54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9"/>
                                <w:szCs w:val="39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5A7F3F" w:rsidRPr="00047E5F" w:rsidRDefault="005A7F3F" w:rsidP="005A7F3F">
                            <w:pPr>
                              <w:autoSpaceDE w:val="0"/>
                              <w:autoSpaceDN w:val="0"/>
                              <w:adjustRightInd w:val="0"/>
                              <w:ind w:left="540" w:hanging="54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9"/>
                                <w:szCs w:val="39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47E5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9"/>
                                <w:szCs w:val="39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ประจำปีการศึกษา  ..............</w:t>
                            </w:r>
                          </w:p>
                          <w:p w:rsidR="005A7F3F" w:rsidRPr="004C74EC" w:rsidRDefault="005A7F3F" w:rsidP="005A7F3F">
                            <w:pPr>
                              <w:autoSpaceDE w:val="0"/>
                              <w:autoSpaceDN w:val="0"/>
                              <w:adjustRightInd w:val="0"/>
                              <w:ind w:left="540" w:hanging="540"/>
                              <w:jc w:val="center"/>
                              <w:rPr>
                                <w:rFonts w:ascii="TH SarabunPSK" w:hAnsi="TH SarabunPSK" w:cs="TH SarabunPSK"/>
                                <w:sz w:val="39"/>
                                <w:szCs w:val="39"/>
                                <w:cs/>
                              </w:rPr>
                            </w:pPr>
                            <w:r w:rsidRPr="00047E5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9"/>
                                <w:szCs w:val="39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ตามยุทธศาสตร์ที่ 6</w:t>
                            </w:r>
                            <w:r w:rsidRPr="004C74EC">
                              <w:rPr>
                                <w:rFonts w:ascii="TH SarabunPSK" w:hAnsi="TH SarabunPSK" w:cs="TH SarabunPSK"/>
                                <w:sz w:val="39"/>
                                <w:szCs w:val="39"/>
                                <w:cs/>
                              </w:rPr>
                              <w:t xml:space="preserve"> ปรับปรุงระบบบริหารจัดการสู่องค์กรเรียนรู้ที่มีประสิทธิภาพ</w:t>
                            </w:r>
                          </w:p>
                          <w:p w:rsidR="005A7F3F" w:rsidRPr="00047E5F" w:rsidRDefault="005A7F3F" w:rsidP="005A7F3F">
                            <w:pPr>
                              <w:autoSpaceDE w:val="0"/>
                              <w:autoSpaceDN w:val="0"/>
                              <w:adjustRightInd w:val="0"/>
                              <w:ind w:left="540" w:hanging="54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9"/>
                                <w:szCs w:val="39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5A7F3F" w:rsidRPr="00047E5F" w:rsidRDefault="005A7F3F" w:rsidP="005A7F3F">
                            <w:pPr>
                              <w:autoSpaceDE w:val="0"/>
                              <w:autoSpaceDN w:val="0"/>
                              <w:adjustRightInd w:val="0"/>
                              <w:ind w:left="540" w:hanging="54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9"/>
                                <w:szCs w:val="39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5A7F3F" w:rsidRPr="00047E5F" w:rsidRDefault="005A7F3F" w:rsidP="005A7F3F">
                            <w:pPr>
                              <w:autoSpaceDE w:val="0"/>
                              <w:autoSpaceDN w:val="0"/>
                              <w:adjustRightInd w:val="0"/>
                              <w:ind w:left="540" w:hanging="54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9"/>
                                <w:szCs w:val="39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5A7F3F" w:rsidRPr="00047E5F" w:rsidRDefault="005A7F3F" w:rsidP="005A7F3F">
                            <w:pPr>
                              <w:autoSpaceDE w:val="0"/>
                              <w:autoSpaceDN w:val="0"/>
                              <w:adjustRightInd w:val="0"/>
                              <w:ind w:left="540" w:hanging="54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9"/>
                                <w:szCs w:val="39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5A7F3F" w:rsidRPr="00047E5F" w:rsidRDefault="005A7F3F" w:rsidP="005A7F3F">
                            <w:pPr>
                              <w:autoSpaceDE w:val="0"/>
                              <w:autoSpaceDN w:val="0"/>
                              <w:adjustRightInd w:val="0"/>
                              <w:ind w:left="540" w:hanging="54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9"/>
                                <w:szCs w:val="39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5A7F3F" w:rsidRPr="00047E5F" w:rsidRDefault="005A7F3F" w:rsidP="005A7F3F">
                            <w:pPr>
                              <w:autoSpaceDE w:val="0"/>
                              <w:autoSpaceDN w:val="0"/>
                              <w:adjustRightInd w:val="0"/>
                              <w:ind w:left="540" w:hanging="540"/>
                              <w:jc w:val="center"/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47E5F"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จัดทำโดย</w:t>
                            </w:r>
                          </w:p>
                          <w:p w:rsidR="005A7F3F" w:rsidRPr="00047E5F" w:rsidRDefault="005A7F3F" w:rsidP="005A7F3F">
                            <w:pPr>
                              <w:autoSpaceDE w:val="0"/>
                              <w:autoSpaceDN w:val="0"/>
                              <w:adjustRightInd w:val="0"/>
                              <w:ind w:left="540" w:hanging="540"/>
                              <w:jc w:val="center"/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5A7F3F" w:rsidRPr="00047E5F" w:rsidRDefault="005A7F3F" w:rsidP="005A7F3F">
                            <w:pPr>
                              <w:autoSpaceDE w:val="0"/>
                              <w:autoSpaceDN w:val="0"/>
                              <w:adjustRightInd w:val="0"/>
                              <w:ind w:left="540" w:hanging="540"/>
                              <w:jc w:val="center"/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5A7F3F" w:rsidRPr="00047E5F" w:rsidRDefault="005A7F3F" w:rsidP="005A7F3F">
                            <w:pPr>
                              <w:autoSpaceDE w:val="0"/>
                              <w:autoSpaceDN w:val="0"/>
                              <w:adjustRightInd w:val="0"/>
                              <w:ind w:left="540" w:hanging="540"/>
                              <w:jc w:val="center"/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5A7F3F" w:rsidRPr="00047E5F" w:rsidRDefault="005A7F3F" w:rsidP="005A7F3F">
                            <w:pPr>
                              <w:autoSpaceDE w:val="0"/>
                              <w:autoSpaceDN w:val="0"/>
                              <w:adjustRightInd w:val="0"/>
                              <w:ind w:left="540" w:hanging="540"/>
                              <w:jc w:val="center"/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5A7F3F" w:rsidRPr="00047E5F" w:rsidRDefault="005A7F3F" w:rsidP="005A7F3F">
                            <w:pPr>
                              <w:autoSpaceDE w:val="0"/>
                              <w:autoSpaceDN w:val="0"/>
                              <w:adjustRightInd w:val="0"/>
                              <w:ind w:left="540" w:hanging="540"/>
                              <w:jc w:val="center"/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5A7F3F" w:rsidRPr="00047E5F" w:rsidRDefault="005A7F3F" w:rsidP="005A7F3F">
                            <w:pPr>
                              <w:autoSpaceDE w:val="0"/>
                              <w:autoSpaceDN w:val="0"/>
                              <w:adjustRightInd w:val="0"/>
                              <w:ind w:left="540" w:hanging="540"/>
                              <w:jc w:val="center"/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5A7F3F" w:rsidRPr="00047E5F" w:rsidRDefault="005A7F3F" w:rsidP="005A7F3F">
                            <w:pPr>
                              <w:autoSpaceDE w:val="0"/>
                              <w:autoSpaceDN w:val="0"/>
                              <w:adjustRightInd w:val="0"/>
                              <w:ind w:left="540" w:hanging="540"/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5A7F3F" w:rsidRPr="00047E5F" w:rsidRDefault="005A7F3F" w:rsidP="005A7F3F">
                            <w:pPr>
                              <w:autoSpaceDE w:val="0"/>
                              <w:autoSpaceDN w:val="0"/>
                              <w:adjustRightInd w:val="0"/>
                              <w:ind w:left="540" w:hanging="54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47E5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คณะ/สำนัก/สถาบัน ……………….</w:t>
                            </w:r>
                          </w:p>
                          <w:p w:rsidR="005A7F3F" w:rsidRPr="00047E5F" w:rsidRDefault="005A7F3F" w:rsidP="005A7F3F">
                            <w:pPr>
                              <w:autoSpaceDE w:val="0"/>
                              <w:autoSpaceDN w:val="0"/>
                              <w:adjustRightInd w:val="0"/>
                              <w:ind w:left="540" w:hanging="540"/>
                              <w:jc w:val="center"/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47E5F"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วันที่ …. / ….. / ……</w:t>
                            </w:r>
                          </w:p>
                          <w:bookmarkEnd w:id="0"/>
                          <w:p w:rsidR="005A7F3F" w:rsidRDefault="005A7F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623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05pt;margin-top:35.4pt;width:466.25pt;height:610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">
                <v:textbox>
                  <w:txbxContent>
                    <w:p w:rsidR="005A7F3F" w:rsidRDefault="005A7F3F" w:rsidP="005A7F3F">
                      <w:pPr>
                        <w:autoSpaceDE w:val="0"/>
                        <w:autoSpaceDN w:val="0"/>
                        <w:adjustRightInd w:val="0"/>
                        <w:ind w:left="540" w:hanging="54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9"/>
                          <w:szCs w:val="39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bookmarkStart w:id="1" w:name="_GoBack"/>
                    </w:p>
                    <w:p w:rsidR="005A7F3F" w:rsidRPr="00047E5F" w:rsidRDefault="005A7F3F" w:rsidP="005A7F3F">
                      <w:pPr>
                        <w:autoSpaceDE w:val="0"/>
                        <w:autoSpaceDN w:val="0"/>
                        <w:adjustRightInd w:val="0"/>
                        <w:ind w:left="540" w:hanging="54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9"/>
                          <w:szCs w:val="39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47E5F">
                        <w:rPr>
                          <w:rFonts w:ascii="TH SarabunPSK" w:hAnsi="TH SarabunPSK" w:cs="TH SarabunPSK"/>
                          <w:b/>
                          <w:bCs/>
                          <w:sz w:val="39"/>
                          <w:szCs w:val="39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แผนการจัดการความรู้</w:t>
                      </w:r>
                    </w:p>
                    <w:p w:rsidR="005A7F3F" w:rsidRPr="00047E5F" w:rsidRDefault="005A7F3F" w:rsidP="005A7F3F">
                      <w:pPr>
                        <w:autoSpaceDE w:val="0"/>
                        <w:autoSpaceDN w:val="0"/>
                        <w:adjustRightInd w:val="0"/>
                        <w:ind w:left="540" w:hanging="54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9"/>
                          <w:szCs w:val="39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47E5F">
                        <w:rPr>
                          <w:rFonts w:ascii="TH SarabunPSK" w:hAnsi="TH SarabunPSK" w:cs="TH SarabunPSK"/>
                          <w:b/>
                          <w:bCs/>
                          <w:sz w:val="39"/>
                          <w:szCs w:val="39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การพัฒนาสถาบันสู่สถาบันเรียนรู้ </w:t>
                      </w:r>
                    </w:p>
                    <w:p w:rsidR="005A7F3F" w:rsidRPr="00047E5F" w:rsidRDefault="005A7F3F" w:rsidP="005A7F3F">
                      <w:pPr>
                        <w:autoSpaceDE w:val="0"/>
                        <w:autoSpaceDN w:val="0"/>
                        <w:adjustRightInd w:val="0"/>
                        <w:ind w:left="540" w:hanging="54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9"/>
                          <w:szCs w:val="39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5A7F3F" w:rsidRPr="00047E5F" w:rsidRDefault="005A7F3F" w:rsidP="005A7F3F">
                      <w:pPr>
                        <w:autoSpaceDE w:val="0"/>
                        <w:autoSpaceDN w:val="0"/>
                        <w:adjustRightInd w:val="0"/>
                        <w:ind w:left="540" w:hanging="54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9"/>
                          <w:szCs w:val="39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47E5F">
                        <w:rPr>
                          <w:rFonts w:ascii="TH SarabunPSK" w:hAnsi="TH SarabunPSK" w:cs="TH SarabunPSK"/>
                          <w:b/>
                          <w:bCs/>
                          <w:sz w:val="39"/>
                          <w:szCs w:val="39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ประจำปีการศึกษา  ..............</w:t>
                      </w:r>
                    </w:p>
                    <w:p w:rsidR="005A7F3F" w:rsidRPr="004C74EC" w:rsidRDefault="005A7F3F" w:rsidP="005A7F3F">
                      <w:pPr>
                        <w:autoSpaceDE w:val="0"/>
                        <w:autoSpaceDN w:val="0"/>
                        <w:adjustRightInd w:val="0"/>
                        <w:ind w:left="540" w:hanging="540"/>
                        <w:jc w:val="center"/>
                        <w:rPr>
                          <w:rFonts w:ascii="TH SarabunPSK" w:hAnsi="TH SarabunPSK" w:cs="TH SarabunPSK"/>
                          <w:sz w:val="39"/>
                          <w:szCs w:val="39"/>
                          <w:cs/>
                        </w:rPr>
                      </w:pPr>
                      <w:r w:rsidRPr="00047E5F">
                        <w:rPr>
                          <w:rFonts w:ascii="TH SarabunPSK" w:hAnsi="TH SarabunPSK" w:cs="TH SarabunPSK"/>
                          <w:b/>
                          <w:bCs/>
                          <w:sz w:val="39"/>
                          <w:szCs w:val="39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ตามยุทธศาสตร์ที่ 6</w:t>
                      </w:r>
                      <w:r w:rsidRPr="004C74EC">
                        <w:rPr>
                          <w:rFonts w:ascii="TH SarabunPSK" w:hAnsi="TH SarabunPSK" w:cs="TH SarabunPSK"/>
                          <w:sz w:val="39"/>
                          <w:szCs w:val="39"/>
                          <w:cs/>
                        </w:rPr>
                        <w:t xml:space="preserve"> ปรับปรุงระบบบริหารจัดการสู่องค์กรเรียนรู้ที่มีประสิทธิภาพ</w:t>
                      </w:r>
                    </w:p>
                    <w:p w:rsidR="005A7F3F" w:rsidRPr="00047E5F" w:rsidRDefault="005A7F3F" w:rsidP="005A7F3F">
                      <w:pPr>
                        <w:autoSpaceDE w:val="0"/>
                        <w:autoSpaceDN w:val="0"/>
                        <w:adjustRightInd w:val="0"/>
                        <w:ind w:left="540" w:hanging="54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9"/>
                          <w:szCs w:val="39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5A7F3F" w:rsidRPr="00047E5F" w:rsidRDefault="005A7F3F" w:rsidP="005A7F3F">
                      <w:pPr>
                        <w:autoSpaceDE w:val="0"/>
                        <w:autoSpaceDN w:val="0"/>
                        <w:adjustRightInd w:val="0"/>
                        <w:ind w:left="540" w:hanging="54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9"/>
                          <w:szCs w:val="39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5A7F3F" w:rsidRPr="00047E5F" w:rsidRDefault="005A7F3F" w:rsidP="005A7F3F">
                      <w:pPr>
                        <w:autoSpaceDE w:val="0"/>
                        <w:autoSpaceDN w:val="0"/>
                        <w:adjustRightInd w:val="0"/>
                        <w:ind w:left="540" w:hanging="54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9"/>
                          <w:szCs w:val="39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5A7F3F" w:rsidRPr="00047E5F" w:rsidRDefault="005A7F3F" w:rsidP="005A7F3F">
                      <w:pPr>
                        <w:autoSpaceDE w:val="0"/>
                        <w:autoSpaceDN w:val="0"/>
                        <w:adjustRightInd w:val="0"/>
                        <w:ind w:left="540" w:hanging="54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9"/>
                          <w:szCs w:val="39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5A7F3F" w:rsidRPr="00047E5F" w:rsidRDefault="005A7F3F" w:rsidP="005A7F3F">
                      <w:pPr>
                        <w:autoSpaceDE w:val="0"/>
                        <w:autoSpaceDN w:val="0"/>
                        <w:adjustRightInd w:val="0"/>
                        <w:ind w:left="540" w:hanging="54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9"/>
                          <w:szCs w:val="39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5A7F3F" w:rsidRPr="00047E5F" w:rsidRDefault="005A7F3F" w:rsidP="005A7F3F">
                      <w:pPr>
                        <w:autoSpaceDE w:val="0"/>
                        <w:autoSpaceDN w:val="0"/>
                        <w:adjustRightInd w:val="0"/>
                        <w:ind w:left="540" w:hanging="540"/>
                        <w:jc w:val="center"/>
                        <w:rPr>
                          <w:rFonts w:ascii="TH SarabunPSK" w:hAnsi="TH SarabunPSK" w:cs="TH SarabunPSK"/>
                          <w:sz w:val="34"/>
                          <w:szCs w:val="34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47E5F">
                        <w:rPr>
                          <w:rFonts w:ascii="TH SarabunPSK" w:hAnsi="TH SarabunPSK" w:cs="TH SarabunPSK"/>
                          <w:sz w:val="34"/>
                          <w:szCs w:val="34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จัดทำโดย</w:t>
                      </w:r>
                    </w:p>
                    <w:p w:rsidR="005A7F3F" w:rsidRPr="00047E5F" w:rsidRDefault="005A7F3F" w:rsidP="005A7F3F">
                      <w:pPr>
                        <w:autoSpaceDE w:val="0"/>
                        <w:autoSpaceDN w:val="0"/>
                        <w:adjustRightInd w:val="0"/>
                        <w:ind w:left="540" w:hanging="540"/>
                        <w:jc w:val="center"/>
                        <w:rPr>
                          <w:rFonts w:ascii="TH SarabunPSK" w:hAnsi="TH SarabunPSK" w:cs="TH SarabunPSK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5A7F3F" w:rsidRPr="00047E5F" w:rsidRDefault="005A7F3F" w:rsidP="005A7F3F">
                      <w:pPr>
                        <w:autoSpaceDE w:val="0"/>
                        <w:autoSpaceDN w:val="0"/>
                        <w:adjustRightInd w:val="0"/>
                        <w:ind w:left="540" w:hanging="540"/>
                        <w:jc w:val="center"/>
                        <w:rPr>
                          <w:rFonts w:ascii="TH SarabunPSK" w:hAnsi="TH SarabunPSK" w:cs="TH SarabunPSK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5A7F3F" w:rsidRPr="00047E5F" w:rsidRDefault="005A7F3F" w:rsidP="005A7F3F">
                      <w:pPr>
                        <w:autoSpaceDE w:val="0"/>
                        <w:autoSpaceDN w:val="0"/>
                        <w:adjustRightInd w:val="0"/>
                        <w:ind w:left="540" w:hanging="540"/>
                        <w:jc w:val="center"/>
                        <w:rPr>
                          <w:rFonts w:ascii="TH SarabunPSK" w:hAnsi="TH SarabunPSK" w:cs="TH SarabunPSK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5A7F3F" w:rsidRPr="00047E5F" w:rsidRDefault="005A7F3F" w:rsidP="005A7F3F">
                      <w:pPr>
                        <w:autoSpaceDE w:val="0"/>
                        <w:autoSpaceDN w:val="0"/>
                        <w:adjustRightInd w:val="0"/>
                        <w:ind w:left="540" w:hanging="540"/>
                        <w:jc w:val="center"/>
                        <w:rPr>
                          <w:rFonts w:ascii="TH SarabunPSK" w:hAnsi="TH SarabunPSK" w:cs="TH SarabunPSK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5A7F3F" w:rsidRPr="00047E5F" w:rsidRDefault="005A7F3F" w:rsidP="005A7F3F">
                      <w:pPr>
                        <w:autoSpaceDE w:val="0"/>
                        <w:autoSpaceDN w:val="0"/>
                        <w:adjustRightInd w:val="0"/>
                        <w:ind w:left="540" w:hanging="540"/>
                        <w:jc w:val="center"/>
                        <w:rPr>
                          <w:rFonts w:ascii="TH SarabunPSK" w:hAnsi="TH SarabunPSK" w:cs="TH SarabunPSK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5A7F3F" w:rsidRPr="00047E5F" w:rsidRDefault="005A7F3F" w:rsidP="005A7F3F">
                      <w:pPr>
                        <w:autoSpaceDE w:val="0"/>
                        <w:autoSpaceDN w:val="0"/>
                        <w:adjustRightInd w:val="0"/>
                        <w:ind w:left="540" w:hanging="540"/>
                        <w:jc w:val="center"/>
                        <w:rPr>
                          <w:rFonts w:ascii="TH SarabunPSK" w:hAnsi="TH SarabunPSK" w:cs="TH SarabunPSK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5A7F3F" w:rsidRPr="00047E5F" w:rsidRDefault="005A7F3F" w:rsidP="005A7F3F">
                      <w:pPr>
                        <w:autoSpaceDE w:val="0"/>
                        <w:autoSpaceDN w:val="0"/>
                        <w:adjustRightInd w:val="0"/>
                        <w:ind w:left="540" w:hanging="540"/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5A7F3F" w:rsidRPr="00047E5F" w:rsidRDefault="005A7F3F" w:rsidP="005A7F3F">
                      <w:pPr>
                        <w:autoSpaceDE w:val="0"/>
                        <w:autoSpaceDN w:val="0"/>
                        <w:adjustRightInd w:val="0"/>
                        <w:ind w:left="540" w:hanging="54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47E5F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คณะ/สำนัก/สถาบัน ……………….</w:t>
                      </w:r>
                    </w:p>
                    <w:p w:rsidR="005A7F3F" w:rsidRPr="00047E5F" w:rsidRDefault="005A7F3F" w:rsidP="005A7F3F">
                      <w:pPr>
                        <w:autoSpaceDE w:val="0"/>
                        <w:autoSpaceDN w:val="0"/>
                        <w:adjustRightInd w:val="0"/>
                        <w:ind w:left="540" w:hanging="540"/>
                        <w:jc w:val="center"/>
                        <w:rPr>
                          <w:rFonts w:ascii="TH SarabunPSK" w:hAnsi="TH SarabunPSK" w:cs="TH SarabunPSK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47E5F">
                        <w:rPr>
                          <w:rFonts w:ascii="TH SarabunPSK" w:hAnsi="TH SarabunPSK" w:cs="TH SarabunPSK"/>
                          <w:sz w:val="34"/>
                          <w:szCs w:val="34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วันที่ …. / ….. / ……</w:t>
                      </w:r>
                    </w:p>
                    <w:bookmarkEnd w:id="1"/>
                    <w:p w:rsidR="005A7F3F" w:rsidRDefault="005A7F3F"/>
                  </w:txbxContent>
                </v:textbox>
                <w10:wrap anchorx="margin"/>
              </v:shape>
            </w:pict>
          </mc:Fallback>
        </mc:AlternateContent>
      </w:r>
      <w:r w:rsidR="009F2C1D" w:rsidRPr="0084218E">
        <w:rPr>
          <w:rFonts w:ascii="TH SarabunPSK" w:hAnsi="TH SarabunPSK" w:cs="TH SarabunPSK"/>
          <w:b/>
          <w:bCs/>
          <w:sz w:val="32"/>
          <w:szCs w:val="32"/>
          <w:cs/>
        </w:rPr>
        <w:t>แบบฟอร์ม</w:t>
      </w:r>
    </w:p>
    <w:p w:rsidR="009F2C1D" w:rsidRDefault="009F2C1D" w:rsidP="009F2C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2C1D" w:rsidRDefault="009F2C1D" w:rsidP="009F2C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2C1D" w:rsidRDefault="009F2C1D" w:rsidP="009F2C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2C1D" w:rsidRPr="0084218E" w:rsidRDefault="009F2C1D" w:rsidP="009F2C1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F2C1D" w:rsidRPr="0084218E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Pr="009F2C1D" w:rsidRDefault="009F2C1D" w:rsidP="009F2C1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F2C1D" w:rsidRDefault="009F2C1D" w:rsidP="009F2C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2C1D">
        <w:rPr>
          <w:rFonts w:ascii="TH SarabunPSK" w:hAnsi="TH SarabunPSK" w:cs="TH SarabunPSK" w:hint="cs"/>
          <w:b/>
          <w:bCs/>
          <w:sz w:val="32"/>
          <w:szCs w:val="32"/>
          <w:cs/>
        </w:rPr>
        <w:t>สารบัญ</w:t>
      </w:r>
    </w:p>
    <w:p w:rsidR="009F2C1D" w:rsidRPr="009F2C1D" w:rsidRDefault="009F2C1D" w:rsidP="009F2C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2C1D" w:rsidRPr="00B34C0E" w:rsidRDefault="009F2C1D" w:rsidP="009F2C1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34C0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                           หน้า</w:t>
      </w:r>
    </w:p>
    <w:p w:rsidR="009F2C1D" w:rsidRPr="00B34C0E" w:rsidRDefault="009F2C1D" w:rsidP="009F2C1D">
      <w:pPr>
        <w:autoSpaceDE w:val="0"/>
        <w:autoSpaceDN w:val="0"/>
        <w:adjustRightInd w:val="0"/>
        <w:ind w:left="960" w:hanging="9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34C0E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B34C0E">
        <w:rPr>
          <w:rFonts w:ascii="TH SarabunPSK" w:hAnsi="TH SarabunPSK" w:cs="TH SarabunPSK"/>
          <w:color w:val="000000"/>
          <w:sz w:val="32"/>
          <w:szCs w:val="32"/>
          <w:cs/>
        </w:rPr>
        <w:t xml:space="preserve">. บทสรุปผู้บริหาร                                                                                                                    </w:t>
      </w:r>
      <w:proofErr w:type="gramStart"/>
      <w:r w:rsidRPr="00B34C0E">
        <w:rPr>
          <w:rFonts w:ascii="TH SarabunPSK" w:hAnsi="TH SarabunPSK" w:cs="TH SarabunPSK"/>
          <w:color w:val="000000"/>
          <w:sz w:val="32"/>
          <w:szCs w:val="32"/>
          <w:cs/>
        </w:rPr>
        <w:t>…..</w:t>
      </w:r>
      <w:proofErr w:type="gramEnd"/>
      <w:r w:rsidRPr="00B34C0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                              </w:t>
      </w:r>
    </w:p>
    <w:p w:rsidR="009F2C1D" w:rsidRPr="00B34C0E" w:rsidRDefault="009F2C1D" w:rsidP="009F2C1D">
      <w:pPr>
        <w:autoSpaceDE w:val="0"/>
        <w:autoSpaceDN w:val="0"/>
        <w:adjustRightInd w:val="0"/>
        <w:ind w:left="960" w:hanging="960"/>
        <w:rPr>
          <w:rFonts w:ascii="TH SarabunPSK" w:hAnsi="TH SarabunPSK" w:cs="TH SarabunPSK"/>
          <w:color w:val="000000"/>
          <w:sz w:val="32"/>
          <w:szCs w:val="32"/>
        </w:rPr>
      </w:pPr>
      <w:r w:rsidRPr="00B34C0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- ประกาศแต่งตั้งทีมงาน </w:t>
      </w:r>
      <w:r w:rsidRPr="00B34C0E">
        <w:rPr>
          <w:rFonts w:ascii="TH SarabunPSK" w:hAnsi="TH SarabunPSK" w:cs="TH SarabunPSK"/>
          <w:color w:val="000000"/>
          <w:sz w:val="32"/>
          <w:szCs w:val="32"/>
        </w:rPr>
        <w:t xml:space="preserve">KM </w:t>
      </w:r>
      <w:r w:rsidRPr="00B34C0E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 </w:t>
      </w:r>
      <w:r w:rsidRPr="00B34C0E">
        <w:rPr>
          <w:rFonts w:ascii="TH SarabunPSK" w:hAnsi="TH SarabunPSK" w:cs="TH SarabunPSK"/>
          <w:color w:val="000000"/>
          <w:sz w:val="32"/>
          <w:szCs w:val="32"/>
        </w:rPr>
        <w:t xml:space="preserve">CKO </w:t>
      </w:r>
      <w:r w:rsidRPr="00B34C0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B34C0E">
        <w:rPr>
          <w:rFonts w:ascii="TH SarabunPSK" w:hAnsi="TH SarabunPSK" w:cs="TH SarabunPSK"/>
          <w:color w:val="000000"/>
          <w:sz w:val="32"/>
          <w:szCs w:val="32"/>
        </w:rPr>
        <w:t>Chief Knowledge Officer</w:t>
      </w:r>
      <w:r w:rsidRPr="00B34C0E">
        <w:rPr>
          <w:rFonts w:ascii="TH SarabunPSK" w:hAnsi="TH SarabunPSK" w:cs="TH SarabunPSK"/>
          <w:color w:val="000000"/>
          <w:sz w:val="32"/>
          <w:szCs w:val="32"/>
          <w:cs/>
        </w:rPr>
        <w:t>)                                        …..</w:t>
      </w:r>
    </w:p>
    <w:p w:rsidR="009F2C1D" w:rsidRPr="00B34C0E" w:rsidRDefault="009F2C1D" w:rsidP="009F2C1D">
      <w:pPr>
        <w:autoSpaceDE w:val="0"/>
        <w:autoSpaceDN w:val="0"/>
        <w:adjustRightInd w:val="0"/>
        <w:ind w:left="960" w:hanging="9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34C0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พร้อมรายละเอียดหน้าที่และความรับผิดชอบ</w:t>
      </w:r>
    </w:p>
    <w:p w:rsidR="009F2C1D" w:rsidRPr="00B34C0E" w:rsidRDefault="009F2C1D" w:rsidP="009F2C1D">
      <w:pPr>
        <w:autoSpaceDE w:val="0"/>
        <w:autoSpaceDN w:val="0"/>
        <w:adjustRightInd w:val="0"/>
        <w:ind w:left="960" w:hanging="960"/>
        <w:rPr>
          <w:rFonts w:ascii="TH SarabunPSK" w:hAnsi="TH SarabunPSK" w:cs="TH SarabunPSK"/>
          <w:color w:val="000000"/>
          <w:sz w:val="32"/>
          <w:szCs w:val="32"/>
        </w:rPr>
      </w:pPr>
      <w:r w:rsidRPr="00B34C0E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B34C0E">
        <w:rPr>
          <w:rFonts w:ascii="TH SarabunPSK" w:hAnsi="TH SarabunPSK" w:cs="TH SarabunPSK"/>
          <w:color w:val="000000"/>
          <w:sz w:val="32"/>
          <w:szCs w:val="32"/>
          <w:cs/>
        </w:rPr>
        <w:t>. ขอบเขต</w:t>
      </w:r>
      <w:r w:rsidRPr="00B34C0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gramStart"/>
      <w:r w:rsidRPr="00B34C0E">
        <w:rPr>
          <w:rFonts w:ascii="TH SarabunPSK" w:hAnsi="TH SarabunPSK" w:cs="TH SarabunPSK"/>
          <w:color w:val="000000"/>
          <w:sz w:val="32"/>
          <w:szCs w:val="32"/>
        </w:rPr>
        <w:t xml:space="preserve">KM  </w:t>
      </w:r>
      <w:r w:rsidRPr="00B34C0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proofErr w:type="gramEnd"/>
      <w:r w:rsidRPr="00B34C0E">
        <w:rPr>
          <w:rFonts w:ascii="TH SarabunPSK" w:hAnsi="TH SarabunPSK" w:cs="TH SarabunPSK"/>
          <w:color w:val="000000"/>
          <w:sz w:val="32"/>
          <w:szCs w:val="32"/>
        </w:rPr>
        <w:t>KM Focus Area</w:t>
      </w:r>
      <w:r w:rsidRPr="00B34C0E">
        <w:rPr>
          <w:rFonts w:ascii="TH SarabunPSK" w:hAnsi="TH SarabunPSK" w:cs="TH SarabunPSK"/>
          <w:color w:val="000000"/>
          <w:sz w:val="32"/>
          <w:szCs w:val="32"/>
          <w:cs/>
        </w:rPr>
        <w:t>)                                                                                     ….</w:t>
      </w:r>
    </w:p>
    <w:p w:rsidR="009F2C1D" w:rsidRPr="00B34C0E" w:rsidRDefault="009F2C1D" w:rsidP="009F2C1D">
      <w:pPr>
        <w:autoSpaceDE w:val="0"/>
        <w:autoSpaceDN w:val="0"/>
        <w:adjustRightInd w:val="0"/>
        <w:ind w:left="960" w:hanging="960"/>
        <w:rPr>
          <w:rFonts w:ascii="TH SarabunPSK" w:hAnsi="TH SarabunPSK" w:cs="TH SarabunPSK"/>
          <w:color w:val="000000"/>
          <w:sz w:val="32"/>
          <w:szCs w:val="32"/>
        </w:rPr>
      </w:pPr>
      <w:r w:rsidRPr="00B34C0E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B34C0E">
        <w:rPr>
          <w:rFonts w:ascii="TH SarabunPSK" w:hAnsi="TH SarabunPSK" w:cs="TH SarabunPSK"/>
          <w:color w:val="000000"/>
          <w:sz w:val="32"/>
          <w:szCs w:val="32"/>
          <w:cs/>
        </w:rPr>
        <w:t xml:space="preserve">. เป้าหมาย </w:t>
      </w:r>
      <w:r w:rsidRPr="00B34C0E">
        <w:rPr>
          <w:rFonts w:ascii="TH SarabunPSK" w:hAnsi="TH SarabunPSK" w:cs="TH SarabunPSK"/>
          <w:color w:val="000000"/>
          <w:sz w:val="32"/>
          <w:szCs w:val="32"/>
        </w:rPr>
        <w:t xml:space="preserve">KM </w:t>
      </w:r>
      <w:r w:rsidRPr="00B34C0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B34C0E">
        <w:rPr>
          <w:rFonts w:ascii="TH SarabunPSK" w:hAnsi="TH SarabunPSK" w:cs="TH SarabunPSK"/>
          <w:color w:val="000000"/>
          <w:sz w:val="32"/>
          <w:szCs w:val="32"/>
        </w:rPr>
        <w:t xml:space="preserve">Desired </w:t>
      </w:r>
      <w:proofErr w:type="gramStart"/>
      <w:r w:rsidRPr="00B34C0E">
        <w:rPr>
          <w:rFonts w:ascii="TH SarabunPSK" w:hAnsi="TH SarabunPSK" w:cs="TH SarabunPSK"/>
          <w:color w:val="000000"/>
          <w:sz w:val="32"/>
          <w:szCs w:val="32"/>
        </w:rPr>
        <w:t>State</w:t>
      </w:r>
      <w:r w:rsidRPr="00B34C0E">
        <w:rPr>
          <w:rFonts w:ascii="TH SarabunPSK" w:hAnsi="TH SarabunPSK" w:cs="TH SarabunPSK"/>
          <w:color w:val="000000"/>
          <w:sz w:val="32"/>
          <w:szCs w:val="32"/>
          <w:cs/>
        </w:rPr>
        <w:t xml:space="preserve">)   </w:t>
      </w:r>
      <w:proofErr w:type="gramEnd"/>
      <w:r w:rsidRPr="00B34C0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    ….</w:t>
      </w:r>
    </w:p>
    <w:p w:rsidR="009F2C1D" w:rsidRPr="00B34C0E" w:rsidRDefault="009F2C1D" w:rsidP="009F2C1D">
      <w:pPr>
        <w:autoSpaceDE w:val="0"/>
        <w:autoSpaceDN w:val="0"/>
        <w:adjustRightInd w:val="0"/>
        <w:ind w:left="960" w:hanging="960"/>
        <w:rPr>
          <w:rFonts w:ascii="TH SarabunPSK" w:hAnsi="TH SarabunPSK" w:cs="TH SarabunPSK"/>
          <w:color w:val="000000"/>
          <w:sz w:val="32"/>
          <w:szCs w:val="32"/>
        </w:rPr>
      </w:pPr>
      <w:r w:rsidRPr="00B34C0E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B34C0E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proofErr w:type="gramStart"/>
      <w:r w:rsidRPr="00B34C0E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การประเมินตนเองเรื่องการจัดการความรู้  และสรุปผลการประเมินตนเอง</w:t>
      </w:r>
      <w:proofErr w:type="gramEnd"/>
      <w:r w:rsidRPr="00B34C0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</w:t>
      </w:r>
      <w:r w:rsidRPr="00B34C0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B34C0E">
        <w:rPr>
          <w:rFonts w:ascii="TH SarabunPSK" w:hAnsi="TH SarabunPSK" w:cs="TH SarabunPSK"/>
          <w:color w:val="000000"/>
          <w:sz w:val="32"/>
          <w:szCs w:val="32"/>
          <w:cs/>
        </w:rPr>
        <w:t xml:space="preserve">  ….</w:t>
      </w:r>
    </w:p>
    <w:p w:rsidR="009F2C1D" w:rsidRPr="00B34C0E" w:rsidRDefault="009F2C1D" w:rsidP="009F2C1D">
      <w:pPr>
        <w:autoSpaceDE w:val="0"/>
        <w:autoSpaceDN w:val="0"/>
        <w:adjustRightInd w:val="0"/>
        <w:ind w:left="960" w:hanging="960"/>
        <w:rPr>
          <w:rFonts w:ascii="TH SarabunPSK" w:hAnsi="TH SarabunPSK" w:cs="TH SarabunPSK"/>
          <w:color w:val="000000"/>
          <w:sz w:val="32"/>
          <w:szCs w:val="32"/>
        </w:rPr>
      </w:pPr>
      <w:r w:rsidRPr="00B34C0E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B34C0E">
        <w:rPr>
          <w:rFonts w:ascii="TH SarabunPSK" w:hAnsi="TH SarabunPSK" w:cs="TH SarabunPSK"/>
          <w:color w:val="000000"/>
          <w:sz w:val="32"/>
          <w:szCs w:val="32"/>
          <w:cs/>
        </w:rPr>
        <w:t>. ปัจจัยแห่งความสำเร็จ (</w:t>
      </w:r>
      <w:r w:rsidRPr="00B34C0E">
        <w:rPr>
          <w:rFonts w:ascii="TH SarabunPSK" w:hAnsi="TH SarabunPSK" w:cs="TH SarabunPSK"/>
          <w:color w:val="000000"/>
          <w:sz w:val="32"/>
          <w:szCs w:val="32"/>
        </w:rPr>
        <w:t xml:space="preserve">Key Success </w:t>
      </w:r>
      <w:proofErr w:type="gramStart"/>
      <w:r w:rsidRPr="00B34C0E">
        <w:rPr>
          <w:rFonts w:ascii="TH SarabunPSK" w:hAnsi="TH SarabunPSK" w:cs="TH SarabunPSK"/>
          <w:color w:val="000000"/>
          <w:sz w:val="32"/>
          <w:szCs w:val="32"/>
        </w:rPr>
        <w:t>Factor</w:t>
      </w:r>
      <w:r w:rsidRPr="00B34C0E">
        <w:rPr>
          <w:rFonts w:ascii="TH SarabunPSK" w:hAnsi="TH SarabunPSK" w:cs="TH SarabunPSK"/>
          <w:color w:val="000000"/>
          <w:sz w:val="32"/>
          <w:szCs w:val="32"/>
          <w:cs/>
        </w:rPr>
        <w:t xml:space="preserve">)   </w:t>
      </w:r>
      <w:proofErr w:type="gramEnd"/>
      <w:r w:rsidRPr="00B34C0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….</w:t>
      </w:r>
    </w:p>
    <w:p w:rsidR="009F2C1D" w:rsidRPr="00B34C0E" w:rsidRDefault="009F2C1D" w:rsidP="009F2C1D">
      <w:pPr>
        <w:autoSpaceDE w:val="0"/>
        <w:autoSpaceDN w:val="0"/>
        <w:adjustRightInd w:val="0"/>
        <w:ind w:left="960" w:hanging="960"/>
        <w:rPr>
          <w:rFonts w:ascii="TH SarabunPSK" w:hAnsi="TH SarabunPSK" w:cs="TH SarabunPSK"/>
          <w:color w:val="000000"/>
          <w:sz w:val="32"/>
          <w:szCs w:val="32"/>
        </w:rPr>
      </w:pPr>
      <w:r w:rsidRPr="00B34C0E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B34C0E">
        <w:rPr>
          <w:rFonts w:ascii="TH SarabunPSK" w:hAnsi="TH SarabunPSK" w:cs="TH SarabunPSK"/>
          <w:color w:val="000000"/>
          <w:sz w:val="32"/>
          <w:szCs w:val="32"/>
          <w:cs/>
        </w:rPr>
        <w:t>. แผนการจัดการความรู้ (</w:t>
      </w:r>
      <w:r w:rsidRPr="00B34C0E">
        <w:rPr>
          <w:rFonts w:ascii="TH SarabunPSK" w:hAnsi="TH SarabunPSK" w:cs="TH SarabunPSK"/>
          <w:color w:val="000000"/>
          <w:sz w:val="32"/>
          <w:szCs w:val="32"/>
        </w:rPr>
        <w:t xml:space="preserve">KM Action </w:t>
      </w:r>
      <w:proofErr w:type="gramStart"/>
      <w:r w:rsidRPr="00B34C0E">
        <w:rPr>
          <w:rFonts w:ascii="TH SarabunPSK" w:hAnsi="TH SarabunPSK" w:cs="TH SarabunPSK"/>
          <w:color w:val="000000"/>
          <w:sz w:val="32"/>
          <w:szCs w:val="32"/>
        </w:rPr>
        <w:t>Plan</w:t>
      </w:r>
      <w:r w:rsidRPr="00B34C0E">
        <w:rPr>
          <w:rFonts w:ascii="TH SarabunPSK" w:hAnsi="TH SarabunPSK" w:cs="TH SarabunPSK"/>
          <w:color w:val="000000"/>
          <w:sz w:val="32"/>
          <w:szCs w:val="32"/>
          <w:cs/>
        </w:rPr>
        <w:t xml:space="preserve">)   </w:t>
      </w:r>
      <w:proofErr w:type="gramEnd"/>
      <w:r w:rsidRPr="00B34C0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….</w:t>
      </w:r>
    </w:p>
    <w:p w:rsidR="009F2C1D" w:rsidRPr="00B34C0E" w:rsidRDefault="009F2C1D" w:rsidP="009F2C1D">
      <w:pPr>
        <w:autoSpaceDE w:val="0"/>
        <w:autoSpaceDN w:val="0"/>
        <w:adjustRightInd w:val="0"/>
        <w:ind w:left="960" w:hanging="960"/>
        <w:rPr>
          <w:rFonts w:ascii="TH SarabunPSK" w:hAnsi="TH SarabunPSK" w:cs="TH SarabunPSK"/>
          <w:color w:val="000000"/>
          <w:sz w:val="32"/>
          <w:szCs w:val="32"/>
        </w:rPr>
      </w:pPr>
      <w:r w:rsidRPr="00B34C0E"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B34C0E">
        <w:rPr>
          <w:rFonts w:ascii="TH SarabunPSK" w:hAnsi="TH SarabunPSK" w:cs="TH SarabunPSK"/>
          <w:color w:val="000000"/>
          <w:sz w:val="32"/>
          <w:szCs w:val="32"/>
          <w:cs/>
        </w:rPr>
        <w:t xml:space="preserve">. งบประมาณการดำเนินงานการจัดการความรู้                                                                   </w:t>
      </w:r>
      <w:r w:rsidRPr="00B34C0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34C0E">
        <w:rPr>
          <w:rFonts w:ascii="TH SarabunPSK" w:hAnsi="TH SarabunPSK" w:cs="TH SarabunPSK"/>
          <w:color w:val="000000"/>
          <w:sz w:val="32"/>
          <w:szCs w:val="32"/>
          <w:cs/>
        </w:rPr>
        <w:t xml:space="preserve">   ….</w:t>
      </w:r>
    </w:p>
    <w:p w:rsidR="009F2C1D" w:rsidRPr="00B34C0E" w:rsidRDefault="009F2C1D" w:rsidP="009F2C1D">
      <w:pPr>
        <w:rPr>
          <w:rFonts w:ascii="TH SarabunPSK" w:hAnsi="TH SarabunPSK" w:cs="TH SarabunPSK"/>
          <w:color w:val="000000"/>
          <w:sz w:val="32"/>
          <w:szCs w:val="32"/>
        </w:rPr>
      </w:pPr>
      <w:r w:rsidRPr="00B34C0E">
        <w:rPr>
          <w:rFonts w:ascii="TH SarabunPSK" w:hAnsi="TH SarabunPSK" w:cs="TH SarabunPSK"/>
          <w:color w:val="000000"/>
          <w:sz w:val="32"/>
          <w:szCs w:val="32"/>
          <w:cs/>
        </w:rPr>
        <w:t>ภาคผนวก : ข้อเสนอการเปลี่ยนแปลง (</w:t>
      </w:r>
      <w:r w:rsidRPr="00B34C0E">
        <w:rPr>
          <w:rFonts w:ascii="TH SarabunPSK" w:hAnsi="TH SarabunPSK" w:cs="TH SarabunPSK"/>
          <w:color w:val="000000"/>
          <w:sz w:val="32"/>
          <w:szCs w:val="32"/>
        </w:rPr>
        <w:t>Blueprint for Change</w:t>
      </w:r>
      <w:r w:rsidRPr="00B34C0E">
        <w:rPr>
          <w:rFonts w:ascii="TH SarabunPSK" w:hAnsi="TH SarabunPSK" w:cs="TH SarabunPSK"/>
          <w:color w:val="000000"/>
          <w:sz w:val="32"/>
          <w:szCs w:val="32"/>
          <w:cs/>
        </w:rPr>
        <w:t xml:space="preserve">) ตามประเด็นยุทธศาสตร์            </w:t>
      </w:r>
      <w:r w:rsidRPr="00B34C0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Pr="00B34C0E">
        <w:rPr>
          <w:rFonts w:ascii="TH SarabunPSK" w:hAnsi="TH SarabunPSK" w:cs="TH SarabunPSK"/>
          <w:color w:val="000000"/>
          <w:sz w:val="32"/>
          <w:szCs w:val="32"/>
          <w:cs/>
        </w:rPr>
        <w:t xml:space="preserve">  ….</w:t>
      </w:r>
    </w:p>
    <w:p w:rsidR="009F2C1D" w:rsidRPr="00B34C0E" w:rsidRDefault="009F2C1D" w:rsidP="009F2C1D">
      <w:pPr>
        <w:rPr>
          <w:rFonts w:ascii="TH SarabunPSK" w:hAnsi="TH SarabunPSK" w:cs="TH SarabunPSK"/>
          <w:b/>
          <w:bCs/>
          <w:sz w:val="32"/>
          <w:szCs w:val="32"/>
        </w:rPr>
      </w:pPr>
      <w:r w:rsidRPr="00B34C0E">
        <w:rPr>
          <w:rFonts w:ascii="TH SarabunPSK" w:hAnsi="TH SarabunPSK" w:cs="TH SarabunPSK"/>
          <w:color w:val="000000"/>
          <w:sz w:val="32"/>
          <w:szCs w:val="32"/>
          <w:cs/>
        </w:rPr>
        <w:t>ที่</w:t>
      </w:r>
      <w:r w:rsidRPr="00B34C0E">
        <w:rPr>
          <w:rFonts w:ascii="TH SarabunPSK" w:hAnsi="TH SarabunPSK" w:cs="TH SarabunPSK" w:hint="cs"/>
          <w:color w:val="000000"/>
          <w:sz w:val="32"/>
          <w:szCs w:val="32"/>
          <w:cs/>
        </w:rPr>
        <w:t>คณะได้เลือกไว้</w:t>
      </w: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F2C1D" w:rsidRPr="00B34C0E" w:rsidTr="009F2C1D">
        <w:tc>
          <w:tcPr>
            <w:tcW w:w="9576" w:type="dxa"/>
          </w:tcPr>
          <w:p w:rsidR="009F2C1D" w:rsidRPr="00B34C0E" w:rsidRDefault="009F2C1D" w:rsidP="00ED09DD">
            <w:pPr>
              <w:numPr>
                <w:ilvl w:val="0"/>
                <w:numId w:val="3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บทสรุปผู้บริหาร</w:t>
            </w: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9F2C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2C1D" w:rsidRDefault="009F2C1D" w:rsidP="009F2C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2C1D" w:rsidRDefault="009F2C1D" w:rsidP="009F2C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2C1D" w:rsidRPr="00B34C0E" w:rsidRDefault="009F2C1D" w:rsidP="00047E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F2C1D" w:rsidRDefault="009F2C1D" w:rsidP="009F2C1D">
      <w:r>
        <w:rPr>
          <w:szCs w:val="24"/>
          <w: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F2C1D" w:rsidRPr="00B34C0E" w:rsidTr="00ED09DD">
        <w:tc>
          <w:tcPr>
            <w:tcW w:w="9627" w:type="dxa"/>
          </w:tcPr>
          <w:p w:rsidR="009F2C1D" w:rsidRPr="00B34C0E" w:rsidRDefault="009F2C1D" w:rsidP="00ED09DD">
            <w:pPr>
              <w:autoSpaceDE w:val="0"/>
              <w:autoSpaceDN w:val="0"/>
              <w:adjustRightInd w:val="0"/>
              <w:ind w:left="960" w:hanging="96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1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B34C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ประกาศแต่งตั้งทีมงาน </w:t>
            </w:r>
            <w:proofErr w:type="gramStart"/>
            <w:r w:rsidRPr="00B34C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KM </w:t>
            </w:r>
            <w:r w:rsidRPr="00B34C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และ</w:t>
            </w:r>
            <w:proofErr w:type="gramEnd"/>
            <w:r w:rsidRPr="00B34C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B34C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CKO </w:t>
            </w:r>
            <w:r w:rsidRPr="00B34C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B34C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Chief Knowledge Officer</w:t>
            </w:r>
            <w:r w:rsidRPr="00B34C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) </w:t>
            </w:r>
          </w:p>
          <w:p w:rsidR="009F2C1D" w:rsidRPr="00B34C0E" w:rsidRDefault="009F2C1D" w:rsidP="00ED09DD">
            <w:pPr>
              <w:autoSpaceDE w:val="0"/>
              <w:autoSpaceDN w:val="0"/>
              <w:adjustRightInd w:val="0"/>
              <w:ind w:left="960" w:hanging="96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พร้อมรายละเอียดหน้าที่และความรับผิดชอบ</w:t>
            </w:r>
          </w:p>
          <w:p w:rsidR="009F2C1D" w:rsidRPr="00B34C0E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4C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</w:t>
            </w:r>
          </w:p>
          <w:p w:rsidR="009F2C1D" w:rsidRPr="00B34C0E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4C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</w:t>
            </w:r>
          </w:p>
          <w:p w:rsidR="009F2C1D" w:rsidRPr="00B34C0E" w:rsidRDefault="009F2C1D" w:rsidP="00ED09DD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</w:t>
            </w: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Pr="00B34C0E" w:rsidRDefault="009F2C1D" w:rsidP="00047E5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F2C1D" w:rsidRPr="00B34C0E" w:rsidTr="00ED09DD">
        <w:tc>
          <w:tcPr>
            <w:tcW w:w="9627" w:type="dxa"/>
          </w:tcPr>
          <w:p w:rsidR="009F2C1D" w:rsidRPr="00B34C0E" w:rsidRDefault="009F2C1D" w:rsidP="00ED09D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>1</w:t>
            </w:r>
            <w:r w:rsidRPr="00B34C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B34C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B34C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ขอบเขต</w:t>
            </w:r>
            <w:r w:rsidRPr="00B34C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B34C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KM  </w:t>
            </w:r>
            <w:r w:rsidRPr="00B34C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proofErr w:type="gramEnd"/>
            <w:r w:rsidRPr="00B34C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KM Focus Area</w:t>
            </w:r>
            <w:r w:rsidRPr="00B34C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)  </w:t>
            </w:r>
          </w:p>
          <w:p w:rsidR="009F2C1D" w:rsidRPr="00B34C0E" w:rsidRDefault="009F2C1D" w:rsidP="00ED09DD">
            <w:pPr>
              <w:numPr>
                <w:ilvl w:val="0"/>
                <w:numId w:val="29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ind w:left="7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ขอบเขต 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KM 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</w:rPr>
              <w:t>KM Focus Area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 ที่สนับสนุนประเด็นยุทธศาสตร์ทั้งหมดประกอบด้วย</w:t>
            </w:r>
          </w:p>
          <w:p w:rsidR="009F2C1D" w:rsidRPr="00B34C0E" w:rsidRDefault="009F2C1D" w:rsidP="00ED09DD">
            <w:pPr>
              <w:autoSpaceDE w:val="0"/>
              <w:autoSpaceDN w:val="0"/>
              <w:adjustRightInd w:val="0"/>
              <w:ind w:left="540" w:hanging="54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1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 ………………………………………………………………………</w:t>
            </w:r>
            <w:proofErr w:type="gramStart"/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…..</w:t>
            </w:r>
            <w:proofErr w:type="gramEnd"/>
          </w:p>
          <w:p w:rsidR="009F2C1D" w:rsidRPr="00B34C0E" w:rsidRDefault="009F2C1D" w:rsidP="00ED09DD">
            <w:pPr>
              <w:autoSpaceDE w:val="0"/>
              <w:autoSpaceDN w:val="0"/>
              <w:adjustRightInd w:val="0"/>
              <w:ind w:left="540" w:hanging="54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2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 ………………………………………………………………………</w:t>
            </w:r>
            <w:proofErr w:type="gramStart"/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…..</w:t>
            </w:r>
            <w:proofErr w:type="gramEnd"/>
          </w:p>
          <w:p w:rsidR="009F2C1D" w:rsidRPr="00B34C0E" w:rsidRDefault="009F2C1D" w:rsidP="00ED09DD">
            <w:pPr>
              <w:autoSpaceDE w:val="0"/>
              <w:autoSpaceDN w:val="0"/>
              <w:adjustRightInd w:val="0"/>
              <w:ind w:left="720" w:hanging="54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3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………………………………………………………………………</w:t>
            </w:r>
            <w:proofErr w:type="gramStart"/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…..</w:t>
            </w:r>
            <w:proofErr w:type="gramEnd"/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</w:t>
            </w:r>
          </w:p>
          <w:p w:rsidR="009F2C1D" w:rsidRPr="00B34C0E" w:rsidRDefault="009F2C1D" w:rsidP="00ED09DD">
            <w:pPr>
              <w:autoSpaceDE w:val="0"/>
              <w:autoSpaceDN w:val="0"/>
              <w:adjustRightInd w:val="0"/>
              <w:ind w:left="720" w:hanging="54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…………………………………………………………………………..    </w:t>
            </w:r>
          </w:p>
          <w:p w:rsidR="009F2C1D" w:rsidRPr="00B34C0E" w:rsidRDefault="009F2C1D" w:rsidP="00ED09DD">
            <w:pPr>
              <w:numPr>
                <w:ilvl w:val="0"/>
                <w:numId w:val="29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ind w:left="7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ขอบเขต 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KM 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</w:rPr>
              <w:t>KM Focus Area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ที่จะเลือกดำเนินการให้แล้วเสร็จภายใน</w:t>
            </w:r>
            <w:r w:rsidRPr="00B34C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ปีการศึกษา </w:t>
            </w:r>
            <w:r w:rsidR="004C74E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</w:t>
            </w:r>
          </w:p>
          <w:p w:rsidR="009F2C1D" w:rsidRPr="00B34C0E" w:rsidRDefault="009F2C1D" w:rsidP="00ED09DD">
            <w:pPr>
              <w:autoSpaceDE w:val="0"/>
              <w:autoSpaceDN w:val="0"/>
              <w:adjustRightInd w:val="0"/>
              <w:ind w:left="36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(ได้คะแนนสูงสุด) คือ   ……………………………………………………………………</w:t>
            </w:r>
          </w:p>
          <w:p w:rsidR="009F2C1D" w:rsidRPr="00B34C0E" w:rsidRDefault="009F2C1D" w:rsidP="00ED09DD">
            <w:pPr>
              <w:autoSpaceDE w:val="0"/>
              <w:autoSpaceDN w:val="0"/>
              <w:adjustRightInd w:val="0"/>
              <w:ind w:left="7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…………………………………………………………………………………………………….</w:t>
            </w:r>
          </w:p>
          <w:p w:rsidR="009F2C1D" w:rsidRPr="00B34C0E" w:rsidRDefault="009F2C1D" w:rsidP="00ED09DD">
            <w:pPr>
              <w:autoSpaceDE w:val="0"/>
              <w:autoSpaceDN w:val="0"/>
              <w:adjustRightInd w:val="0"/>
              <w:ind w:left="7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…………………………………………………………………………………………………….</w:t>
            </w:r>
          </w:p>
          <w:p w:rsidR="009F2C1D" w:rsidRPr="00B34C0E" w:rsidRDefault="009F2C1D" w:rsidP="00ED09DD">
            <w:pPr>
              <w:autoSpaceDE w:val="0"/>
              <w:autoSpaceDN w:val="0"/>
              <w:adjustRightInd w:val="0"/>
              <w:ind w:left="960" w:hanging="9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F2C1D" w:rsidRPr="0084218E" w:rsidRDefault="009F2C1D" w:rsidP="009F2C1D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9F2C1D" w:rsidRPr="00B34C0E" w:rsidTr="00ED09DD">
        <w:tc>
          <w:tcPr>
            <w:tcW w:w="9627" w:type="dxa"/>
          </w:tcPr>
          <w:p w:rsidR="009F2C1D" w:rsidRPr="00B34C0E" w:rsidRDefault="009F2C1D" w:rsidP="00ED09D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Pr="00B34C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B34C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3 </w:t>
            </w:r>
            <w:r w:rsidRPr="00B34C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เป้าหมาย </w:t>
            </w:r>
            <w:r w:rsidRPr="00B34C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KM </w:t>
            </w:r>
            <w:r w:rsidRPr="00B34C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B34C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Desired State</w:t>
            </w:r>
            <w:r w:rsidRPr="00B34C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  <w:p w:rsidR="009F2C1D" w:rsidRPr="00B34C0E" w:rsidRDefault="009F2C1D" w:rsidP="00ED09DD">
            <w:pPr>
              <w:numPr>
                <w:ilvl w:val="0"/>
                <w:numId w:val="29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ind w:left="7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เป้าหมาย 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KM 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</w:rPr>
              <w:t>Desired State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ทั้งหมด ที่สอดรับกับขอบเขต 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KM 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ที่จะเลือกดำเนินการให้แล้วเสร็จภายใน</w:t>
            </w:r>
            <w:r w:rsidRPr="00B34C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ปีการศึกษา </w:t>
            </w:r>
            <w:r w:rsidR="004C74E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ประกอบด้วย</w:t>
            </w:r>
          </w:p>
          <w:p w:rsidR="009F2C1D" w:rsidRPr="00B34C0E" w:rsidRDefault="009F2C1D" w:rsidP="00ED09DD">
            <w:pPr>
              <w:autoSpaceDE w:val="0"/>
              <w:autoSpaceDN w:val="0"/>
              <w:adjustRightInd w:val="0"/>
              <w:ind w:left="540" w:hanging="54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1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 ………………………………………………………………………</w:t>
            </w:r>
            <w:proofErr w:type="gramStart"/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…..</w:t>
            </w:r>
            <w:proofErr w:type="gramEnd"/>
          </w:p>
          <w:p w:rsidR="009F2C1D" w:rsidRPr="00B34C0E" w:rsidRDefault="009F2C1D" w:rsidP="00ED09DD">
            <w:pPr>
              <w:autoSpaceDE w:val="0"/>
              <w:autoSpaceDN w:val="0"/>
              <w:adjustRightInd w:val="0"/>
              <w:ind w:left="540" w:hanging="54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2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 ………………………………………………………………………</w:t>
            </w:r>
            <w:proofErr w:type="gramStart"/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…..</w:t>
            </w:r>
            <w:proofErr w:type="gramEnd"/>
          </w:p>
          <w:p w:rsidR="009F2C1D" w:rsidRPr="00B34C0E" w:rsidRDefault="009F2C1D" w:rsidP="00ED09DD">
            <w:pPr>
              <w:autoSpaceDE w:val="0"/>
              <w:autoSpaceDN w:val="0"/>
              <w:adjustRightInd w:val="0"/>
              <w:ind w:left="720" w:hanging="54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3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………………………………………………………………………</w:t>
            </w:r>
            <w:proofErr w:type="gramStart"/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…..</w:t>
            </w:r>
            <w:proofErr w:type="gramEnd"/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</w:t>
            </w:r>
          </w:p>
          <w:p w:rsidR="009F2C1D" w:rsidRPr="00B34C0E" w:rsidRDefault="009F2C1D" w:rsidP="00ED09DD">
            <w:pPr>
              <w:numPr>
                <w:ilvl w:val="0"/>
                <w:numId w:val="29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ind w:left="7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เป้าหมาย 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KM 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</w:rPr>
              <w:t>Desired State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เพียงเป้าหมายเดียว ที่ทีมงานจะเลือกดำเนินการให้แล้วเสร็จภายใน</w:t>
            </w:r>
            <w:r w:rsidRPr="00B34C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ปีการศึกษา </w:t>
            </w:r>
            <w:r w:rsidR="004C74E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คือ ……………..………………..</w:t>
            </w:r>
          </w:p>
          <w:p w:rsidR="009F2C1D" w:rsidRPr="00B34C0E" w:rsidRDefault="009F2C1D" w:rsidP="00ED09DD">
            <w:pPr>
              <w:autoSpaceDE w:val="0"/>
              <w:autoSpaceDN w:val="0"/>
              <w:adjustRightInd w:val="0"/>
              <w:ind w:left="7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…………………………………………………………………………………………………….</w:t>
            </w:r>
          </w:p>
          <w:p w:rsidR="009F2C1D" w:rsidRPr="00B34C0E" w:rsidRDefault="009F2C1D" w:rsidP="00ED09DD">
            <w:pPr>
              <w:autoSpaceDE w:val="0"/>
              <w:autoSpaceDN w:val="0"/>
              <w:adjustRightInd w:val="0"/>
              <w:ind w:left="7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…………………………………………………………………………………………………….</w:t>
            </w:r>
          </w:p>
        </w:tc>
      </w:tr>
      <w:tr w:rsidR="009F2C1D" w:rsidRPr="00B34C0E" w:rsidTr="00ED09DD">
        <w:tc>
          <w:tcPr>
            <w:tcW w:w="9627" w:type="dxa"/>
          </w:tcPr>
          <w:p w:rsidR="009F2C1D" w:rsidRPr="00B34C0E" w:rsidRDefault="009F2C1D" w:rsidP="00ED09D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Pr="00B34C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B34C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4 </w:t>
            </w:r>
            <w:r w:rsidRPr="00B34C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ปัจจัยแห่งความสำเร็จ (</w:t>
            </w:r>
            <w:r w:rsidRPr="00B34C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Key Success Factor</w:t>
            </w:r>
            <w:r w:rsidRPr="00B34C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</w:p>
          <w:p w:rsidR="009F2C1D" w:rsidRPr="00B34C0E" w:rsidRDefault="009F2C1D" w:rsidP="00ED09D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ปัจจัยแห่งความสำเร็จ (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</w:rPr>
              <w:t>Key Success Factor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 เพื่อให้ดำเนินการจัดการความรู้ตามเป้าหมาย 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KM </w:t>
            </w:r>
          </w:p>
          <w:p w:rsidR="009F2C1D" w:rsidRPr="00B34C0E" w:rsidRDefault="009F2C1D" w:rsidP="00ED09D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ที่เลือกทำ สามารถนำไปปฏิบัติได้อย่างเป็นรูปธรรมภายใน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มหาวิทยาลัย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คือ</w:t>
            </w:r>
          </w:p>
          <w:p w:rsidR="009F2C1D" w:rsidRPr="00B34C0E" w:rsidRDefault="009F2C1D" w:rsidP="00ED09DD">
            <w:pPr>
              <w:autoSpaceDE w:val="0"/>
              <w:autoSpaceDN w:val="0"/>
              <w:adjustRightInd w:val="0"/>
              <w:ind w:left="540" w:hanging="54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1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 ………………………………………………………………………</w:t>
            </w:r>
            <w:proofErr w:type="gramStart"/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…..</w:t>
            </w:r>
            <w:proofErr w:type="gramEnd"/>
          </w:p>
          <w:p w:rsidR="009F2C1D" w:rsidRPr="00B34C0E" w:rsidRDefault="009F2C1D" w:rsidP="00ED09DD">
            <w:pPr>
              <w:autoSpaceDE w:val="0"/>
              <w:autoSpaceDN w:val="0"/>
              <w:adjustRightInd w:val="0"/>
              <w:ind w:left="540" w:hanging="54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2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 ………………………………………………………………………</w:t>
            </w:r>
            <w:proofErr w:type="gramStart"/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…..</w:t>
            </w:r>
            <w:proofErr w:type="gramEnd"/>
          </w:p>
          <w:p w:rsidR="009F2C1D" w:rsidRPr="00B34C0E" w:rsidRDefault="009F2C1D" w:rsidP="00ED09DD">
            <w:pPr>
              <w:autoSpaceDE w:val="0"/>
              <w:autoSpaceDN w:val="0"/>
              <w:adjustRightInd w:val="0"/>
              <w:ind w:left="720" w:hanging="54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t xml:space="preserve">         3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………………………………………………………………………</w:t>
            </w:r>
            <w:proofErr w:type="gramStart"/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…..</w:t>
            </w:r>
            <w:proofErr w:type="gramEnd"/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</w:t>
            </w:r>
          </w:p>
          <w:p w:rsidR="009F2C1D" w:rsidRPr="00B34C0E" w:rsidRDefault="009F2C1D" w:rsidP="00ED09DD">
            <w:pPr>
              <w:autoSpaceDE w:val="0"/>
              <w:autoSpaceDN w:val="0"/>
              <w:adjustRightInd w:val="0"/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1"/>
        <w:gridCol w:w="1406"/>
        <w:gridCol w:w="1371"/>
        <w:gridCol w:w="1389"/>
        <w:gridCol w:w="1290"/>
        <w:gridCol w:w="1115"/>
      </w:tblGrid>
      <w:tr w:rsidR="009F2C1D" w:rsidRPr="00B34C0E" w:rsidTr="00047E5F">
        <w:tc>
          <w:tcPr>
            <w:tcW w:w="9468" w:type="dxa"/>
            <w:gridSpan w:val="6"/>
          </w:tcPr>
          <w:p w:rsidR="009F2C1D" w:rsidRPr="0087652F" w:rsidRDefault="009F2C1D" w:rsidP="004C74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แบบฟอร์ม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ขอบเขต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</w:t>
            </w:r>
            <w:r w:rsidR="004C74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</w:tc>
      </w:tr>
      <w:tr w:rsidR="009F2C1D" w:rsidRPr="00B34C0E" w:rsidTr="00047E5F">
        <w:tc>
          <w:tcPr>
            <w:tcW w:w="2767" w:type="dxa"/>
            <w:vMerge w:val="restart"/>
            <w:vAlign w:val="center"/>
          </w:tcPr>
          <w:p w:rsidR="009F2C1D" w:rsidRPr="00B34C0E" w:rsidRDefault="009F2C1D" w:rsidP="00ED0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ขอบเขต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ย่อย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KM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  <w:p w:rsidR="009F2C1D" w:rsidRPr="00B34C0E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>KM Focus Areas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701" w:type="dxa"/>
            <w:gridSpan w:val="5"/>
          </w:tcPr>
          <w:p w:rsidR="009F2C1D" w:rsidRPr="00B34C0E" w:rsidRDefault="009F2C1D" w:rsidP="00ED0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ประโยชน์ที่จะได้รับจากขอบเขต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KM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ที่มีต่อ</w:t>
            </w:r>
          </w:p>
        </w:tc>
      </w:tr>
      <w:tr w:rsidR="009F2C1D" w:rsidRPr="00B34C0E" w:rsidTr="00047E5F">
        <w:tc>
          <w:tcPr>
            <w:tcW w:w="2767" w:type="dxa"/>
            <w:vMerge/>
          </w:tcPr>
          <w:p w:rsidR="009F2C1D" w:rsidRPr="00B34C0E" w:rsidRDefault="009F2C1D" w:rsidP="00ED0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9" w:type="dxa"/>
            <w:vAlign w:val="center"/>
          </w:tcPr>
          <w:p w:rsidR="009F2C1D" w:rsidRPr="00B34C0E" w:rsidRDefault="009F2C1D" w:rsidP="00ED09DD">
            <w:pPr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405" w:type="dxa"/>
            <w:vAlign w:val="center"/>
          </w:tcPr>
          <w:p w:rsidR="009F2C1D" w:rsidRPr="00B34C0E" w:rsidRDefault="009F2C1D" w:rsidP="00ED09DD">
            <w:pPr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คณาจารย์ เจ้าหน้าที่</w:t>
            </w:r>
          </w:p>
        </w:tc>
        <w:tc>
          <w:tcPr>
            <w:tcW w:w="1419" w:type="dxa"/>
            <w:vAlign w:val="center"/>
          </w:tcPr>
          <w:p w:rsidR="009F2C1D" w:rsidRPr="00B34C0E" w:rsidRDefault="009F2C1D" w:rsidP="00ED09DD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ประชาชน/ผู้มีส่วนได้ส่วนเสีย</w:t>
            </w:r>
          </w:p>
        </w:tc>
        <w:tc>
          <w:tcPr>
            <w:tcW w:w="1290" w:type="dxa"/>
            <w:vAlign w:val="center"/>
          </w:tcPr>
          <w:p w:rsidR="009F2C1D" w:rsidRPr="00B34C0E" w:rsidRDefault="009F2C1D" w:rsidP="00ED0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1138" w:type="dxa"/>
            <w:vAlign w:val="center"/>
          </w:tcPr>
          <w:p w:rsidR="009F2C1D" w:rsidRPr="00B34C0E" w:rsidRDefault="009F2C1D" w:rsidP="00ED0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ชุมชน/ท้องถิ่น</w:t>
            </w:r>
          </w:p>
        </w:tc>
      </w:tr>
      <w:tr w:rsidR="009F2C1D" w:rsidRPr="00E2040B" w:rsidTr="00047E5F">
        <w:tc>
          <w:tcPr>
            <w:tcW w:w="9468" w:type="dxa"/>
            <w:gridSpan w:val="6"/>
            <w:shd w:val="clear" w:color="auto" w:fill="D9D9D9"/>
          </w:tcPr>
          <w:p w:rsidR="009F2C1D" w:rsidRPr="00E2040B" w:rsidRDefault="009F2C1D" w:rsidP="004C74E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2040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ขอบเขตหลักที่ 1 </w:t>
            </w:r>
            <w:r w:rsidR="004C74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............................................</w:t>
            </w:r>
          </w:p>
        </w:tc>
      </w:tr>
      <w:tr w:rsidR="009F2C1D" w:rsidRPr="00E2040B" w:rsidTr="00047E5F">
        <w:tc>
          <w:tcPr>
            <w:tcW w:w="2767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1</w:t>
            </w:r>
            <w:r w:rsidRPr="00E2040B">
              <w:rPr>
                <w:rFonts w:ascii="TH SarabunPSK" w:hAnsi="TH SarabunPSK" w:cs="TH SarabunPSK"/>
                <w:sz w:val="28"/>
                <w:cs/>
              </w:rPr>
              <w:t>. …………………………………</w:t>
            </w:r>
          </w:p>
        </w:tc>
        <w:tc>
          <w:tcPr>
            <w:tcW w:w="1449" w:type="dxa"/>
            <w:vAlign w:val="center"/>
          </w:tcPr>
          <w:p w:rsidR="009F2C1D" w:rsidRPr="00E2040B" w:rsidRDefault="009F2C1D" w:rsidP="00ED09DD">
            <w:pPr>
              <w:numPr>
                <w:ilvl w:val="0"/>
                <w:numId w:val="11"/>
              </w:numPr>
              <w:tabs>
                <w:tab w:val="clear" w:pos="720"/>
                <w:tab w:val="num" w:pos="279"/>
              </w:tabs>
              <w:ind w:left="279" w:hanging="279"/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  <w:cs/>
              </w:rPr>
              <w:t>………</w:t>
            </w:r>
          </w:p>
        </w:tc>
        <w:tc>
          <w:tcPr>
            <w:tcW w:w="1405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1</w:t>
            </w:r>
            <w:r w:rsidRPr="00E2040B">
              <w:rPr>
                <w:rFonts w:ascii="TH SarabunPSK" w:hAnsi="TH SarabunPSK" w:cs="TH SarabunPSK"/>
                <w:sz w:val="28"/>
                <w:cs/>
              </w:rPr>
              <w:t>………………</w:t>
            </w:r>
          </w:p>
        </w:tc>
        <w:tc>
          <w:tcPr>
            <w:tcW w:w="1419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1</w:t>
            </w:r>
            <w:r w:rsidRPr="00E2040B">
              <w:rPr>
                <w:rFonts w:ascii="TH SarabunPSK" w:hAnsi="TH SarabunPSK" w:cs="TH SarabunPSK"/>
                <w:sz w:val="28"/>
                <w:cs/>
              </w:rPr>
              <w:t>.……………...</w:t>
            </w:r>
          </w:p>
        </w:tc>
        <w:tc>
          <w:tcPr>
            <w:tcW w:w="1290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1</w:t>
            </w:r>
            <w:r w:rsidRPr="00E2040B">
              <w:rPr>
                <w:rFonts w:ascii="TH SarabunPSK" w:hAnsi="TH SarabunPSK" w:cs="TH SarabunPSK"/>
                <w:sz w:val="28"/>
                <w:cs/>
              </w:rPr>
              <w:t>.………….</w:t>
            </w:r>
          </w:p>
        </w:tc>
        <w:tc>
          <w:tcPr>
            <w:tcW w:w="1138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1</w:t>
            </w:r>
            <w:r w:rsidRPr="00E2040B">
              <w:rPr>
                <w:rFonts w:ascii="TH SarabunPSK" w:hAnsi="TH SarabunPSK" w:cs="TH SarabunPSK"/>
                <w:sz w:val="28"/>
                <w:cs/>
              </w:rPr>
              <w:t>.………….</w:t>
            </w:r>
          </w:p>
        </w:tc>
      </w:tr>
      <w:tr w:rsidR="009F2C1D" w:rsidRPr="00E2040B" w:rsidTr="00047E5F">
        <w:tc>
          <w:tcPr>
            <w:tcW w:w="9468" w:type="dxa"/>
            <w:gridSpan w:val="6"/>
            <w:shd w:val="clear" w:color="auto" w:fill="D9D9D9"/>
            <w:vAlign w:val="center"/>
          </w:tcPr>
          <w:p w:rsidR="009F2C1D" w:rsidRPr="00E2040B" w:rsidRDefault="009F2C1D" w:rsidP="004C74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040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ขอบเขตหลักที่ 2 </w:t>
            </w:r>
            <w:r w:rsidR="004C74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..............................................</w:t>
            </w:r>
          </w:p>
        </w:tc>
      </w:tr>
      <w:tr w:rsidR="009F2C1D" w:rsidRPr="00E2040B" w:rsidTr="00047E5F">
        <w:tc>
          <w:tcPr>
            <w:tcW w:w="2767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2</w:t>
            </w:r>
            <w:r w:rsidRPr="00E2040B">
              <w:rPr>
                <w:rFonts w:ascii="TH SarabunPSK" w:hAnsi="TH SarabunPSK" w:cs="TH SarabunPSK"/>
                <w:sz w:val="28"/>
                <w:cs/>
              </w:rPr>
              <w:t>. …………………………………</w:t>
            </w:r>
          </w:p>
        </w:tc>
        <w:tc>
          <w:tcPr>
            <w:tcW w:w="1449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2</w:t>
            </w:r>
            <w:r w:rsidRPr="00E2040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E2040B">
              <w:rPr>
                <w:rFonts w:ascii="TH SarabunPSK" w:hAnsi="TH SarabunPSK" w:cs="TH SarabunPSK"/>
                <w:sz w:val="28"/>
              </w:rPr>
              <w:t xml:space="preserve">1 </w:t>
            </w:r>
            <w:r w:rsidRPr="00E2040B">
              <w:rPr>
                <w:rFonts w:ascii="TH SarabunPSK" w:hAnsi="TH SarabunPSK" w:cs="TH SarabunPSK"/>
                <w:sz w:val="28"/>
                <w:cs/>
              </w:rPr>
              <w:t>………</w:t>
            </w:r>
            <w:proofErr w:type="gramStart"/>
            <w:r w:rsidRPr="00E2040B">
              <w:rPr>
                <w:rFonts w:ascii="TH SarabunPSK" w:hAnsi="TH SarabunPSK" w:cs="TH SarabunPSK"/>
                <w:sz w:val="28"/>
                <w:cs/>
              </w:rPr>
              <w:t>…..</w:t>
            </w:r>
            <w:proofErr w:type="gramEnd"/>
          </w:p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2</w:t>
            </w:r>
            <w:r w:rsidRPr="00E2040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E2040B">
              <w:rPr>
                <w:rFonts w:ascii="TH SarabunPSK" w:hAnsi="TH SarabunPSK" w:cs="TH SarabunPSK"/>
                <w:sz w:val="28"/>
              </w:rPr>
              <w:t xml:space="preserve">2 </w:t>
            </w:r>
            <w:r w:rsidRPr="00E2040B">
              <w:rPr>
                <w:rFonts w:ascii="TH SarabunPSK" w:hAnsi="TH SarabunPSK" w:cs="TH SarabunPSK"/>
                <w:sz w:val="28"/>
                <w:cs/>
              </w:rPr>
              <w:t>…………..</w:t>
            </w:r>
          </w:p>
        </w:tc>
        <w:tc>
          <w:tcPr>
            <w:tcW w:w="1405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2</w:t>
            </w:r>
            <w:r w:rsidRPr="00E2040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E2040B">
              <w:rPr>
                <w:rFonts w:ascii="TH SarabunPSK" w:hAnsi="TH SarabunPSK" w:cs="TH SarabunPSK"/>
                <w:sz w:val="28"/>
              </w:rPr>
              <w:t xml:space="preserve">1 </w:t>
            </w:r>
            <w:r w:rsidRPr="00E2040B">
              <w:rPr>
                <w:rFonts w:ascii="TH SarabunPSK" w:hAnsi="TH SarabunPSK" w:cs="TH SarabunPSK"/>
                <w:sz w:val="28"/>
                <w:cs/>
              </w:rPr>
              <w:t>…...………</w:t>
            </w:r>
          </w:p>
        </w:tc>
        <w:tc>
          <w:tcPr>
            <w:tcW w:w="1419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2</w:t>
            </w:r>
            <w:r w:rsidRPr="00E2040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E2040B">
              <w:rPr>
                <w:rFonts w:ascii="TH SarabunPSK" w:hAnsi="TH SarabunPSK" w:cs="TH SarabunPSK"/>
                <w:sz w:val="28"/>
              </w:rPr>
              <w:t xml:space="preserve">1 </w:t>
            </w:r>
            <w:r w:rsidRPr="00E2040B">
              <w:rPr>
                <w:rFonts w:ascii="TH SarabunPSK" w:hAnsi="TH SarabunPSK" w:cs="TH SarabunPSK"/>
                <w:sz w:val="28"/>
                <w:cs/>
              </w:rPr>
              <w:t>.…………</w:t>
            </w:r>
          </w:p>
        </w:tc>
        <w:tc>
          <w:tcPr>
            <w:tcW w:w="1290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2</w:t>
            </w:r>
            <w:r w:rsidRPr="00E2040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E2040B">
              <w:rPr>
                <w:rFonts w:ascii="TH SarabunPSK" w:hAnsi="TH SarabunPSK" w:cs="TH SarabunPSK"/>
                <w:sz w:val="28"/>
              </w:rPr>
              <w:t>1</w:t>
            </w:r>
            <w:r w:rsidRPr="00E2040B">
              <w:rPr>
                <w:rFonts w:ascii="TH SarabunPSK" w:hAnsi="TH SarabunPSK" w:cs="TH SarabunPSK"/>
                <w:sz w:val="28"/>
                <w:cs/>
              </w:rPr>
              <w:t>…</w:t>
            </w:r>
            <w:proofErr w:type="gramStart"/>
            <w:r w:rsidRPr="00E2040B">
              <w:rPr>
                <w:rFonts w:ascii="TH SarabunPSK" w:hAnsi="TH SarabunPSK" w:cs="TH SarabunPSK"/>
                <w:sz w:val="28"/>
                <w:cs/>
              </w:rPr>
              <w:t>…..</w:t>
            </w:r>
            <w:proofErr w:type="gramEnd"/>
          </w:p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2</w:t>
            </w:r>
            <w:r w:rsidRPr="00E2040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E2040B">
              <w:rPr>
                <w:rFonts w:ascii="TH SarabunPSK" w:hAnsi="TH SarabunPSK" w:cs="TH SarabunPSK"/>
                <w:sz w:val="28"/>
              </w:rPr>
              <w:t xml:space="preserve">2 </w:t>
            </w:r>
            <w:r w:rsidRPr="00E2040B">
              <w:rPr>
                <w:rFonts w:ascii="TH SarabunPSK" w:hAnsi="TH SarabunPSK" w:cs="TH SarabunPSK"/>
                <w:sz w:val="28"/>
                <w:cs/>
              </w:rPr>
              <w:t>…….</w:t>
            </w:r>
          </w:p>
        </w:tc>
        <w:tc>
          <w:tcPr>
            <w:tcW w:w="1138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2</w:t>
            </w:r>
            <w:r w:rsidRPr="00E2040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E2040B">
              <w:rPr>
                <w:rFonts w:ascii="TH SarabunPSK" w:hAnsi="TH SarabunPSK" w:cs="TH SarabunPSK"/>
                <w:sz w:val="28"/>
              </w:rPr>
              <w:t>1</w:t>
            </w:r>
            <w:r w:rsidRPr="00E2040B">
              <w:rPr>
                <w:rFonts w:ascii="TH SarabunPSK" w:hAnsi="TH SarabunPSK" w:cs="TH SarabunPSK"/>
                <w:sz w:val="28"/>
                <w:cs/>
              </w:rPr>
              <w:t>……..</w:t>
            </w:r>
          </w:p>
        </w:tc>
      </w:tr>
      <w:tr w:rsidR="009F2C1D" w:rsidRPr="00E2040B" w:rsidTr="00047E5F">
        <w:tc>
          <w:tcPr>
            <w:tcW w:w="9468" w:type="dxa"/>
            <w:gridSpan w:val="6"/>
            <w:shd w:val="clear" w:color="auto" w:fill="D9D9D9"/>
            <w:vAlign w:val="center"/>
          </w:tcPr>
          <w:p w:rsidR="009F2C1D" w:rsidRPr="00E2040B" w:rsidRDefault="009F2C1D" w:rsidP="004C74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040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ขอบเขตหลักที่ 3 </w:t>
            </w:r>
            <w:r w:rsidR="004C74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....................................................</w:t>
            </w:r>
          </w:p>
        </w:tc>
      </w:tr>
      <w:tr w:rsidR="009F2C1D" w:rsidRPr="00E2040B" w:rsidTr="00047E5F">
        <w:tc>
          <w:tcPr>
            <w:tcW w:w="2767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3</w:t>
            </w:r>
            <w:r w:rsidRPr="00E2040B">
              <w:rPr>
                <w:rFonts w:ascii="TH SarabunPSK" w:hAnsi="TH SarabunPSK" w:cs="TH SarabunPSK"/>
                <w:sz w:val="28"/>
                <w:cs/>
              </w:rPr>
              <w:t>. …………………………………</w:t>
            </w:r>
          </w:p>
        </w:tc>
        <w:tc>
          <w:tcPr>
            <w:tcW w:w="1449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3</w:t>
            </w:r>
            <w:r w:rsidRPr="00E2040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E2040B">
              <w:rPr>
                <w:rFonts w:ascii="TH SarabunPSK" w:hAnsi="TH SarabunPSK" w:cs="TH SarabunPSK"/>
                <w:sz w:val="28"/>
              </w:rPr>
              <w:t>1</w:t>
            </w:r>
            <w:r w:rsidRPr="00E2040B">
              <w:rPr>
                <w:rFonts w:ascii="TH SarabunPSK" w:hAnsi="TH SarabunPSK" w:cs="TH SarabunPSK"/>
                <w:sz w:val="28"/>
                <w:cs/>
              </w:rPr>
              <w:t>…………..</w:t>
            </w:r>
          </w:p>
        </w:tc>
        <w:tc>
          <w:tcPr>
            <w:tcW w:w="1405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3</w:t>
            </w:r>
            <w:r w:rsidRPr="00E2040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E2040B">
              <w:rPr>
                <w:rFonts w:ascii="TH SarabunPSK" w:hAnsi="TH SarabunPSK" w:cs="TH SarabunPSK"/>
                <w:sz w:val="28"/>
              </w:rPr>
              <w:t xml:space="preserve">1 </w:t>
            </w:r>
            <w:r w:rsidRPr="00E2040B">
              <w:rPr>
                <w:rFonts w:ascii="TH SarabunPSK" w:hAnsi="TH SarabunPSK" w:cs="TH SarabunPSK"/>
                <w:sz w:val="28"/>
                <w:cs/>
              </w:rPr>
              <w:t>……</w:t>
            </w:r>
            <w:proofErr w:type="gramStart"/>
            <w:r w:rsidRPr="00E2040B">
              <w:rPr>
                <w:rFonts w:ascii="TH SarabunPSK" w:hAnsi="TH SarabunPSK" w:cs="TH SarabunPSK"/>
                <w:sz w:val="28"/>
                <w:cs/>
              </w:rPr>
              <w:t>…..</w:t>
            </w:r>
            <w:proofErr w:type="gramEnd"/>
            <w:r w:rsidRPr="00E2040B">
              <w:rPr>
                <w:rFonts w:ascii="TH SarabunPSK" w:hAnsi="TH SarabunPSK" w:cs="TH SarabunPSK"/>
                <w:sz w:val="28"/>
                <w:cs/>
              </w:rPr>
              <w:t>…</w:t>
            </w:r>
          </w:p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3</w:t>
            </w:r>
            <w:r w:rsidRPr="00E2040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E2040B">
              <w:rPr>
                <w:rFonts w:ascii="TH SarabunPSK" w:hAnsi="TH SarabunPSK" w:cs="TH SarabunPSK"/>
                <w:sz w:val="28"/>
              </w:rPr>
              <w:t xml:space="preserve">2 </w:t>
            </w:r>
            <w:r w:rsidRPr="00E2040B">
              <w:rPr>
                <w:rFonts w:ascii="TH SarabunPSK" w:hAnsi="TH SarabunPSK" w:cs="TH SarabunPSK"/>
                <w:sz w:val="28"/>
                <w:cs/>
              </w:rPr>
              <w:t>…………</w:t>
            </w:r>
          </w:p>
        </w:tc>
        <w:tc>
          <w:tcPr>
            <w:tcW w:w="1419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3</w:t>
            </w:r>
            <w:r w:rsidRPr="00E2040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E2040B">
              <w:rPr>
                <w:rFonts w:ascii="TH SarabunPSK" w:hAnsi="TH SarabunPSK" w:cs="TH SarabunPSK"/>
                <w:sz w:val="28"/>
              </w:rPr>
              <w:t xml:space="preserve">1 </w:t>
            </w:r>
            <w:r w:rsidRPr="00E2040B">
              <w:rPr>
                <w:rFonts w:ascii="TH SarabunPSK" w:hAnsi="TH SarabunPSK" w:cs="TH SarabunPSK"/>
                <w:sz w:val="28"/>
                <w:cs/>
              </w:rPr>
              <w:t>.…………</w:t>
            </w:r>
          </w:p>
        </w:tc>
        <w:tc>
          <w:tcPr>
            <w:tcW w:w="1290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3</w:t>
            </w:r>
            <w:r w:rsidRPr="00E2040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E2040B">
              <w:rPr>
                <w:rFonts w:ascii="TH SarabunPSK" w:hAnsi="TH SarabunPSK" w:cs="TH SarabunPSK"/>
                <w:sz w:val="28"/>
              </w:rPr>
              <w:t>1</w:t>
            </w:r>
            <w:r w:rsidRPr="00E2040B">
              <w:rPr>
                <w:rFonts w:ascii="TH SarabunPSK" w:hAnsi="TH SarabunPSK" w:cs="TH SarabunPSK"/>
                <w:sz w:val="28"/>
                <w:cs/>
              </w:rPr>
              <w:t>……..</w:t>
            </w:r>
          </w:p>
        </w:tc>
        <w:tc>
          <w:tcPr>
            <w:tcW w:w="1138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3</w:t>
            </w:r>
            <w:r w:rsidRPr="00E2040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E2040B">
              <w:rPr>
                <w:rFonts w:ascii="TH SarabunPSK" w:hAnsi="TH SarabunPSK" w:cs="TH SarabunPSK"/>
                <w:sz w:val="28"/>
              </w:rPr>
              <w:t>1</w:t>
            </w:r>
            <w:r w:rsidRPr="00E2040B">
              <w:rPr>
                <w:rFonts w:ascii="TH SarabunPSK" w:hAnsi="TH SarabunPSK" w:cs="TH SarabunPSK"/>
                <w:sz w:val="28"/>
                <w:cs/>
              </w:rPr>
              <w:t>……..</w:t>
            </w:r>
          </w:p>
        </w:tc>
      </w:tr>
      <w:tr w:rsidR="009F2C1D" w:rsidRPr="00E2040B" w:rsidTr="00047E5F">
        <w:tc>
          <w:tcPr>
            <w:tcW w:w="9468" w:type="dxa"/>
            <w:gridSpan w:val="6"/>
            <w:shd w:val="clear" w:color="auto" w:fill="D9D9D9"/>
            <w:vAlign w:val="center"/>
          </w:tcPr>
          <w:p w:rsidR="009F2C1D" w:rsidRPr="00E2040B" w:rsidRDefault="009F2C1D" w:rsidP="004C74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040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ขอบเขตหลักที่ 4 </w:t>
            </w:r>
            <w:r w:rsidR="004C74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........................................................</w:t>
            </w:r>
          </w:p>
        </w:tc>
      </w:tr>
      <w:tr w:rsidR="009F2C1D" w:rsidRPr="00E2040B" w:rsidTr="00047E5F">
        <w:tc>
          <w:tcPr>
            <w:tcW w:w="2767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4</w:t>
            </w:r>
            <w:r w:rsidRPr="00E2040B">
              <w:rPr>
                <w:rFonts w:ascii="TH SarabunPSK" w:hAnsi="TH SarabunPSK" w:cs="TH SarabunPSK"/>
                <w:sz w:val="28"/>
                <w:cs/>
              </w:rPr>
              <w:t>. …………………………………</w:t>
            </w:r>
          </w:p>
        </w:tc>
        <w:tc>
          <w:tcPr>
            <w:tcW w:w="1449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4</w:t>
            </w:r>
            <w:r w:rsidRPr="00E2040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E2040B">
              <w:rPr>
                <w:rFonts w:ascii="TH SarabunPSK" w:hAnsi="TH SarabunPSK" w:cs="TH SarabunPSK"/>
                <w:sz w:val="28"/>
              </w:rPr>
              <w:t xml:space="preserve">1 </w:t>
            </w:r>
            <w:r w:rsidRPr="00E2040B">
              <w:rPr>
                <w:rFonts w:ascii="TH SarabunPSK" w:hAnsi="TH SarabunPSK" w:cs="TH SarabunPSK"/>
                <w:sz w:val="28"/>
                <w:cs/>
              </w:rPr>
              <w:t>…..………</w:t>
            </w:r>
          </w:p>
        </w:tc>
        <w:tc>
          <w:tcPr>
            <w:tcW w:w="1405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4</w:t>
            </w:r>
            <w:r w:rsidRPr="00E2040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E2040B">
              <w:rPr>
                <w:rFonts w:ascii="TH SarabunPSK" w:hAnsi="TH SarabunPSK" w:cs="TH SarabunPSK"/>
                <w:sz w:val="28"/>
              </w:rPr>
              <w:t xml:space="preserve">1 </w:t>
            </w:r>
            <w:r w:rsidRPr="00E2040B">
              <w:rPr>
                <w:rFonts w:ascii="TH SarabunPSK" w:hAnsi="TH SarabunPSK" w:cs="TH SarabunPSK"/>
                <w:sz w:val="28"/>
                <w:cs/>
              </w:rPr>
              <w:t>……..……</w:t>
            </w:r>
          </w:p>
        </w:tc>
        <w:tc>
          <w:tcPr>
            <w:tcW w:w="1419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proofErr w:type="gramStart"/>
            <w:r w:rsidRPr="00E2040B">
              <w:rPr>
                <w:rFonts w:ascii="TH SarabunPSK" w:hAnsi="TH SarabunPSK" w:cs="TH SarabunPSK"/>
                <w:sz w:val="28"/>
              </w:rPr>
              <w:t>4</w:t>
            </w:r>
            <w:r w:rsidRPr="00E2040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E2040B">
              <w:rPr>
                <w:rFonts w:ascii="TH SarabunPSK" w:hAnsi="TH SarabunPSK" w:cs="TH SarabunPSK"/>
                <w:sz w:val="28"/>
              </w:rPr>
              <w:t xml:space="preserve">1 </w:t>
            </w:r>
            <w:r w:rsidRPr="00E2040B">
              <w:rPr>
                <w:rFonts w:ascii="TH SarabunPSK" w:hAnsi="TH SarabunPSK" w:cs="TH SarabunPSK"/>
                <w:sz w:val="28"/>
                <w:cs/>
              </w:rPr>
              <w:t>.</w:t>
            </w:r>
            <w:proofErr w:type="gramEnd"/>
            <w:r w:rsidRPr="00E2040B">
              <w:rPr>
                <w:rFonts w:ascii="TH SarabunPSK" w:hAnsi="TH SarabunPSK" w:cs="TH SarabunPSK"/>
                <w:sz w:val="28"/>
                <w:cs/>
              </w:rPr>
              <w:t>…………</w:t>
            </w:r>
          </w:p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4</w:t>
            </w:r>
            <w:r w:rsidRPr="00E2040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E2040B">
              <w:rPr>
                <w:rFonts w:ascii="TH SarabunPSK" w:hAnsi="TH SarabunPSK" w:cs="TH SarabunPSK"/>
                <w:sz w:val="28"/>
              </w:rPr>
              <w:t xml:space="preserve">2 </w:t>
            </w:r>
            <w:r w:rsidRPr="00E2040B">
              <w:rPr>
                <w:rFonts w:ascii="TH SarabunPSK" w:hAnsi="TH SarabunPSK" w:cs="TH SarabunPSK"/>
                <w:sz w:val="28"/>
                <w:cs/>
              </w:rPr>
              <w:t>………….</w:t>
            </w:r>
          </w:p>
        </w:tc>
        <w:tc>
          <w:tcPr>
            <w:tcW w:w="1290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4</w:t>
            </w:r>
            <w:r w:rsidRPr="00E2040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E2040B">
              <w:rPr>
                <w:rFonts w:ascii="TH SarabunPSK" w:hAnsi="TH SarabunPSK" w:cs="TH SarabunPSK"/>
                <w:sz w:val="28"/>
              </w:rPr>
              <w:t>1</w:t>
            </w:r>
            <w:r w:rsidRPr="00E2040B">
              <w:rPr>
                <w:rFonts w:ascii="TH SarabunPSK" w:hAnsi="TH SarabunPSK" w:cs="TH SarabunPSK"/>
                <w:sz w:val="28"/>
                <w:cs/>
              </w:rPr>
              <w:t>……..</w:t>
            </w:r>
          </w:p>
        </w:tc>
        <w:tc>
          <w:tcPr>
            <w:tcW w:w="1138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4</w:t>
            </w:r>
            <w:r w:rsidRPr="00E2040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E2040B">
              <w:rPr>
                <w:rFonts w:ascii="TH SarabunPSK" w:hAnsi="TH SarabunPSK" w:cs="TH SarabunPSK"/>
                <w:sz w:val="28"/>
              </w:rPr>
              <w:t>1</w:t>
            </w:r>
            <w:r w:rsidRPr="00E2040B">
              <w:rPr>
                <w:rFonts w:ascii="TH SarabunPSK" w:hAnsi="TH SarabunPSK" w:cs="TH SarabunPSK"/>
                <w:sz w:val="28"/>
                <w:cs/>
              </w:rPr>
              <w:t>……..</w:t>
            </w:r>
          </w:p>
        </w:tc>
      </w:tr>
      <w:tr w:rsidR="009F2C1D" w:rsidRPr="00E2040B" w:rsidTr="00047E5F">
        <w:tc>
          <w:tcPr>
            <w:tcW w:w="9468" w:type="dxa"/>
            <w:gridSpan w:val="6"/>
            <w:shd w:val="clear" w:color="auto" w:fill="D9D9D9"/>
            <w:vAlign w:val="center"/>
          </w:tcPr>
          <w:p w:rsidR="009F2C1D" w:rsidRPr="00E2040B" w:rsidRDefault="009F2C1D" w:rsidP="004C74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040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ขอบเขตหลักที่ 5 </w:t>
            </w:r>
            <w:r w:rsidR="004C74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............................................................</w:t>
            </w:r>
          </w:p>
        </w:tc>
      </w:tr>
      <w:tr w:rsidR="009F2C1D" w:rsidRPr="00E2040B" w:rsidTr="00047E5F">
        <w:tc>
          <w:tcPr>
            <w:tcW w:w="2767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n</w:t>
            </w:r>
            <w:r w:rsidRPr="00E2040B">
              <w:rPr>
                <w:rFonts w:ascii="TH SarabunPSK" w:hAnsi="TH SarabunPSK" w:cs="TH SarabunPSK"/>
                <w:sz w:val="28"/>
                <w:cs/>
              </w:rPr>
              <w:t>. …………………………………</w:t>
            </w:r>
          </w:p>
        </w:tc>
        <w:tc>
          <w:tcPr>
            <w:tcW w:w="1449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n</w:t>
            </w:r>
            <w:r w:rsidRPr="00E2040B">
              <w:rPr>
                <w:rFonts w:ascii="TH SarabunPSK" w:hAnsi="TH SarabunPSK" w:cs="TH SarabunPSK"/>
                <w:sz w:val="28"/>
                <w:cs/>
              </w:rPr>
              <w:t>. ……………</w:t>
            </w:r>
          </w:p>
        </w:tc>
        <w:tc>
          <w:tcPr>
            <w:tcW w:w="1405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n</w:t>
            </w:r>
            <w:r w:rsidRPr="00E2040B">
              <w:rPr>
                <w:rFonts w:ascii="TH SarabunPSK" w:hAnsi="TH SarabunPSK" w:cs="TH SarabunPSK"/>
                <w:sz w:val="28"/>
                <w:cs/>
              </w:rPr>
              <w:t>. …….………</w:t>
            </w:r>
          </w:p>
        </w:tc>
        <w:tc>
          <w:tcPr>
            <w:tcW w:w="1419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n</w:t>
            </w:r>
            <w:r w:rsidRPr="00E2040B">
              <w:rPr>
                <w:rFonts w:ascii="TH SarabunPSK" w:hAnsi="TH SarabunPSK" w:cs="TH SarabunPSK"/>
                <w:sz w:val="28"/>
                <w:cs/>
              </w:rPr>
              <w:t>. ….…………</w:t>
            </w:r>
          </w:p>
        </w:tc>
        <w:tc>
          <w:tcPr>
            <w:tcW w:w="1290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n</w:t>
            </w:r>
            <w:r w:rsidRPr="00E2040B">
              <w:rPr>
                <w:rFonts w:ascii="TH SarabunPSK" w:hAnsi="TH SarabunPSK" w:cs="TH SarabunPSK"/>
                <w:sz w:val="28"/>
                <w:cs/>
              </w:rPr>
              <w:t>. ……...</w:t>
            </w:r>
          </w:p>
        </w:tc>
        <w:tc>
          <w:tcPr>
            <w:tcW w:w="1138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n</w:t>
            </w:r>
            <w:r w:rsidRPr="00E2040B">
              <w:rPr>
                <w:rFonts w:ascii="TH SarabunPSK" w:hAnsi="TH SarabunPSK" w:cs="TH SarabunPSK"/>
                <w:sz w:val="28"/>
                <w:cs/>
              </w:rPr>
              <w:t>. ……...</w:t>
            </w:r>
          </w:p>
        </w:tc>
      </w:tr>
      <w:tr w:rsidR="009F2C1D" w:rsidRPr="00B34C0E" w:rsidTr="00047E5F">
        <w:tc>
          <w:tcPr>
            <w:tcW w:w="9468" w:type="dxa"/>
            <w:gridSpan w:val="6"/>
          </w:tcPr>
          <w:p w:rsidR="009F2C1D" w:rsidRPr="00B34C0E" w:rsidRDefault="009F2C1D" w:rsidP="00ED09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ผู้ทบทวน / ผู้อนุมัติ :  ……………………………………………….  (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CKO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/ ผู้บริหารระดับสูงสุด )</w:t>
            </w:r>
          </w:p>
        </w:tc>
      </w:tr>
    </w:tbl>
    <w:p w:rsidR="009F2C1D" w:rsidRPr="00883902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Pr="0084218E" w:rsidRDefault="009F2C1D" w:rsidP="009F2C1D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0"/>
        <w:gridCol w:w="1183"/>
        <w:gridCol w:w="1243"/>
        <w:gridCol w:w="1259"/>
        <w:gridCol w:w="1215"/>
        <w:gridCol w:w="130"/>
        <w:gridCol w:w="1167"/>
      </w:tblGrid>
      <w:tr w:rsidR="009F2C1D" w:rsidRPr="00B34C0E" w:rsidTr="00ED09DD">
        <w:tc>
          <w:tcPr>
            <w:tcW w:w="9627" w:type="dxa"/>
            <w:gridSpan w:val="7"/>
            <w:vAlign w:val="center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แบบฟอร์ม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การตัดสินใจเลือกขอบเขต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KM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ของหน่วยงาน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…………………………..</w:t>
            </w:r>
          </w:p>
        </w:tc>
      </w:tr>
      <w:tr w:rsidR="009F2C1D" w:rsidRPr="00E2040B" w:rsidTr="00ED09DD">
        <w:tc>
          <w:tcPr>
            <w:tcW w:w="3430" w:type="dxa"/>
            <w:vAlign w:val="center"/>
          </w:tcPr>
          <w:p w:rsidR="009F2C1D" w:rsidRPr="00E2040B" w:rsidRDefault="009F2C1D" w:rsidP="00ED09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เกณฑ์การกำหนดขอบเขต</w:t>
            </w:r>
            <w:r w:rsidRPr="00E2040B">
              <w:rPr>
                <w:rFonts w:ascii="TH SarabunPSK" w:hAnsi="TH SarabunPSK" w:cs="TH SarabunPSK"/>
                <w:b/>
                <w:bCs/>
                <w:sz w:val="28"/>
              </w:rPr>
              <w:t xml:space="preserve"> KM</w:t>
            </w:r>
          </w:p>
        </w:tc>
        <w:tc>
          <w:tcPr>
            <w:tcW w:w="1183" w:type="dxa"/>
            <w:vAlign w:val="center"/>
          </w:tcPr>
          <w:p w:rsidR="009F2C1D" w:rsidRPr="00E2040B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040B">
              <w:rPr>
                <w:rFonts w:ascii="TH SarabunPSK" w:hAnsi="TH SarabunPSK" w:cs="TH SarabunPSK"/>
                <w:b/>
                <w:bCs/>
                <w:sz w:val="28"/>
                <w:cs/>
              </w:rPr>
              <w:t>ขอบเขต</w:t>
            </w:r>
            <w:r w:rsidRPr="00E2040B">
              <w:rPr>
                <w:rFonts w:ascii="TH SarabunPSK" w:hAnsi="TH SarabunPSK" w:cs="TH SarabunPSK"/>
                <w:b/>
                <w:bCs/>
                <w:sz w:val="28"/>
              </w:rPr>
              <w:t xml:space="preserve"> KM </w:t>
            </w:r>
            <w:r w:rsidRPr="00E2040B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 ….</w:t>
            </w:r>
          </w:p>
        </w:tc>
        <w:tc>
          <w:tcPr>
            <w:tcW w:w="1243" w:type="dxa"/>
            <w:vAlign w:val="center"/>
          </w:tcPr>
          <w:p w:rsidR="009F2C1D" w:rsidRPr="00E2040B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040B">
              <w:rPr>
                <w:rFonts w:ascii="TH SarabunPSK" w:hAnsi="TH SarabunPSK" w:cs="TH SarabunPSK"/>
                <w:b/>
                <w:bCs/>
                <w:sz w:val="28"/>
                <w:cs/>
              </w:rPr>
              <w:t>ขอบเขต</w:t>
            </w:r>
            <w:r w:rsidRPr="00E2040B">
              <w:rPr>
                <w:rFonts w:ascii="TH SarabunPSK" w:hAnsi="TH SarabunPSK" w:cs="TH SarabunPSK"/>
                <w:b/>
                <w:bCs/>
                <w:sz w:val="28"/>
              </w:rPr>
              <w:t xml:space="preserve"> KM </w:t>
            </w:r>
          </w:p>
          <w:p w:rsidR="009F2C1D" w:rsidRPr="00E2040B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040B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 ...</w:t>
            </w:r>
          </w:p>
        </w:tc>
        <w:tc>
          <w:tcPr>
            <w:tcW w:w="1259" w:type="dxa"/>
            <w:vAlign w:val="center"/>
          </w:tcPr>
          <w:p w:rsidR="009F2C1D" w:rsidRPr="00E2040B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040B">
              <w:rPr>
                <w:rFonts w:ascii="TH SarabunPSK" w:hAnsi="TH SarabunPSK" w:cs="TH SarabunPSK"/>
                <w:b/>
                <w:bCs/>
                <w:sz w:val="28"/>
                <w:cs/>
              </w:rPr>
              <w:t>ขอบเขต</w:t>
            </w:r>
            <w:r w:rsidRPr="00E2040B">
              <w:rPr>
                <w:rFonts w:ascii="TH SarabunPSK" w:hAnsi="TH SarabunPSK" w:cs="TH SarabunPSK"/>
                <w:b/>
                <w:bCs/>
                <w:sz w:val="28"/>
              </w:rPr>
              <w:t xml:space="preserve"> KM </w:t>
            </w:r>
          </w:p>
          <w:p w:rsidR="009F2C1D" w:rsidRPr="00E2040B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040B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 ...</w:t>
            </w:r>
          </w:p>
        </w:tc>
        <w:tc>
          <w:tcPr>
            <w:tcW w:w="1215" w:type="dxa"/>
            <w:vAlign w:val="center"/>
          </w:tcPr>
          <w:p w:rsidR="009F2C1D" w:rsidRPr="00E2040B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040B">
              <w:rPr>
                <w:rFonts w:ascii="TH SarabunPSK" w:hAnsi="TH SarabunPSK" w:cs="TH SarabunPSK"/>
                <w:b/>
                <w:bCs/>
                <w:sz w:val="28"/>
                <w:cs/>
              </w:rPr>
              <w:t>ขอบเขต</w:t>
            </w:r>
            <w:r w:rsidRPr="00E2040B">
              <w:rPr>
                <w:rFonts w:ascii="TH SarabunPSK" w:hAnsi="TH SarabunPSK" w:cs="TH SarabunPSK"/>
                <w:b/>
                <w:bCs/>
                <w:sz w:val="28"/>
              </w:rPr>
              <w:t xml:space="preserve"> KM </w:t>
            </w:r>
          </w:p>
          <w:p w:rsidR="009F2C1D" w:rsidRPr="00E2040B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040B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 ...</w:t>
            </w:r>
          </w:p>
        </w:tc>
        <w:tc>
          <w:tcPr>
            <w:tcW w:w="1297" w:type="dxa"/>
            <w:gridSpan w:val="2"/>
          </w:tcPr>
          <w:p w:rsidR="009F2C1D" w:rsidRPr="00E2040B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040B">
              <w:rPr>
                <w:rFonts w:ascii="TH SarabunPSK" w:hAnsi="TH SarabunPSK" w:cs="TH SarabunPSK"/>
                <w:b/>
                <w:bCs/>
                <w:sz w:val="28"/>
                <w:cs/>
              </w:rPr>
              <w:t>ขอบเขต</w:t>
            </w:r>
            <w:r w:rsidRPr="00E2040B">
              <w:rPr>
                <w:rFonts w:ascii="TH SarabunPSK" w:hAnsi="TH SarabunPSK" w:cs="TH SarabunPSK"/>
                <w:b/>
                <w:bCs/>
                <w:sz w:val="28"/>
              </w:rPr>
              <w:t xml:space="preserve"> KM </w:t>
            </w:r>
          </w:p>
          <w:p w:rsidR="009F2C1D" w:rsidRPr="00E2040B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2040B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 ...</w:t>
            </w:r>
          </w:p>
        </w:tc>
      </w:tr>
      <w:tr w:rsidR="009F2C1D" w:rsidRPr="00883902" w:rsidTr="00ED09DD">
        <w:tc>
          <w:tcPr>
            <w:tcW w:w="343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1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.สอดคล้องกับทิศทางและยุทธศาสตร์</w:t>
            </w:r>
          </w:p>
        </w:tc>
        <w:tc>
          <w:tcPr>
            <w:tcW w:w="1183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3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9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5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7" w:type="dxa"/>
            <w:gridSpan w:val="2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343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2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.ปรับปรุงแล้วเห็นได้ชัดเจน (เป็นรูปธรรม)</w:t>
            </w:r>
          </w:p>
        </w:tc>
        <w:tc>
          <w:tcPr>
            <w:tcW w:w="1183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3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9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5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7" w:type="dxa"/>
            <w:gridSpan w:val="2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343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3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.มีโอกาสทำได้สำเร็จสูง</w:t>
            </w:r>
          </w:p>
        </w:tc>
        <w:tc>
          <w:tcPr>
            <w:tcW w:w="1183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3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9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5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7" w:type="dxa"/>
            <w:gridSpan w:val="2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343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4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.ต้องทำ  คนส่วนใหญ่ในมหาวิทยาลัยต้องการ</w:t>
            </w:r>
          </w:p>
        </w:tc>
        <w:tc>
          <w:tcPr>
            <w:tcW w:w="1183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3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9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5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7" w:type="dxa"/>
            <w:gridSpan w:val="2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343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5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.ผู้บริหารให้การสนับสนุน</w:t>
            </w:r>
          </w:p>
        </w:tc>
        <w:tc>
          <w:tcPr>
            <w:tcW w:w="1183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3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9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5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7" w:type="dxa"/>
            <w:gridSpan w:val="2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343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6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.เป็นความรู้ที่ต้องจัดการอย่างเร่งด่วน</w:t>
            </w:r>
          </w:p>
        </w:tc>
        <w:tc>
          <w:tcPr>
            <w:tcW w:w="1183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3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9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5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7" w:type="dxa"/>
            <w:gridSpan w:val="2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343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lastRenderedPageBreak/>
              <w:t>7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……………………………</w:t>
            </w:r>
          </w:p>
        </w:tc>
        <w:tc>
          <w:tcPr>
            <w:tcW w:w="1183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3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9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5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7" w:type="dxa"/>
            <w:gridSpan w:val="2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343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8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sz w:val="28"/>
              </w:rPr>
              <w:t>&lt;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อื่นๆ เพิ่มเติมได้ ตามความเหมาะสม</w:t>
            </w:r>
            <w:r w:rsidRPr="00883902">
              <w:rPr>
                <w:rFonts w:ascii="TH SarabunPSK" w:hAnsi="TH SarabunPSK" w:cs="TH SarabunPSK"/>
                <w:sz w:val="28"/>
              </w:rPr>
              <w:t>&gt;</w:t>
            </w:r>
          </w:p>
        </w:tc>
        <w:tc>
          <w:tcPr>
            <w:tcW w:w="1183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3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9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5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7" w:type="dxa"/>
            <w:gridSpan w:val="2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3430" w:type="dxa"/>
          </w:tcPr>
          <w:p w:rsidR="009F2C1D" w:rsidRPr="00883902" w:rsidRDefault="009F2C1D" w:rsidP="00ED09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</w:t>
            </w:r>
          </w:p>
        </w:tc>
        <w:tc>
          <w:tcPr>
            <w:tcW w:w="1183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3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9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5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7" w:type="dxa"/>
            <w:gridSpan w:val="2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9627" w:type="dxa"/>
            <w:gridSpan w:val="7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หมายเหตุ : เกณฑ์การให้คะแนน คือ มากที่สุด = 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6,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ปานกลาง = 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3,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น้อย = </w:t>
            </w:r>
            <w:r w:rsidRPr="00883902">
              <w:rPr>
                <w:rFonts w:ascii="TH SarabunPSK" w:hAnsi="TH SarabunPSK" w:cs="TH SarabunPSK"/>
                <w:sz w:val="28"/>
              </w:rPr>
              <w:t>1&lt;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เกณฑ์คะแนนสามารถปรับเปลี่ยนตามความเหมาะสมได้</w:t>
            </w:r>
            <w:r w:rsidRPr="00883902">
              <w:rPr>
                <w:rFonts w:ascii="TH SarabunPSK" w:hAnsi="TH SarabunPSK" w:cs="TH SarabunPSK"/>
                <w:sz w:val="28"/>
              </w:rPr>
              <w:t>&gt;</w:t>
            </w:r>
          </w:p>
        </w:tc>
      </w:tr>
      <w:tr w:rsidR="009F2C1D" w:rsidRPr="00B34C0E" w:rsidTr="00ED09DD">
        <w:tc>
          <w:tcPr>
            <w:tcW w:w="8460" w:type="dxa"/>
            <w:gridSpan w:val="6"/>
          </w:tcPr>
          <w:p w:rsidR="009F2C1D" w:rsidRPr="00B34C0E" w:rsidRDefault="009F2C1D" w:rsidP="00ED09D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ผู้ทบทวน / ผู้อนุมัติ :  ……………………………………………….  (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CKO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/ ผู้บริหารระดับสูงสุด )  </w:t>
            </w:r>
          </w:p>
        </w:tc>
        <w:tc>
          <w:tcPr>
            <w:tcW w:w="1167" w:type="dxa"/>
          </w:tcPr>
          <w:p w:rsidR="009F2C1D" w:rsidRPr="00B34C0E" w:rsidRDefault="009F2C1D" w:rsidP="00ED09D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9F2C1D" w:rsidRDefault="009F2C1D" w:rsidP="009F2C1D">
      <w:r>
        <w:rPr>
          <w:szCs w:val="24"/>
          <w:cs/>
        </w:rP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558"/>
      </w:tblGrid>
      <w:tr w:rsidR="009F2C1D" w:rsidRPr="00B34C0E" w:rsidTr="009F2C1D">
        <w:tc>
          <w:tcPr>
            <w:tcW w:w="9606" w:type="dxa"/>
            <w:gridSpan w:val="2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แบบฟอร์ม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เป้าหมาย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KM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Desired State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ของหน่วยงาน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…………………………..</w:t>
            </w:r>
          </w:p>
        </w:tc>
      </w:tr>
      <w:tr w:rsidR="009F2C1D" w:rsidRPr="00B34C0E" w:rsidTr="009F2C1D">
        <w:tc>
          <w:tcPr>
            <w:tcW w:w="9606" w:type="dxa"/>
            <w:gridSpan w:val="2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ขอบเขต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KM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KM Focus Area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คือ  ………………………...………...…………………………….…</w:t>
            </w:r>
          </w:p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2C1D" w:rsidRPr="00B34C0E" w:rsidTr="009F2C1D">
        <w:tc>
          <w:tcPr>
            <w:tcW w:w="6048" w:type="dxa"/>
            <w:vAlign w:val="center"/>
          </w:tcPr>
          <w:p w:rsidR="009F2C1D" w:rsidRPr="00B34C0E" w:rsidRDefault="009F2C1D" w:rsidP="00ED0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KM 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Desired State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558" w:type="dxa"/>
            <w:vAlign w:val="center"/>
          </w:tcPr>
          <w:p w:rsidR="009F2C1D" w:rsidRPr="00B34C0E" w:rsidRDefault="009F2C1D" w:rsidP="00ED0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หน่วยที่วัดผลได้เป็นรูปธรรม</w:t>
            </w:r>
          </w:p>
        </w:tc>
      </w:tr>
      <w:tr w:rsidR="009F2C1D" w:rsidRPr="00B34C0E" w:rsidTr="009F2C1D">
        <w:tc>
          <w:tcPr>
            <w:tcW w:w="6048" w:type="dxa"/>
            <w:vAlign w:val="center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KM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ที่  ....…….………………………………..…….</w:t>
            </w:r>
          </w:p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8" w:type="dxa"/>
            <w:vAlign w:val="center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</w:t>
            </w:r>
          </w:p>
        </w:tc>
      </w:tr>
      <w:tr w:rsidR="009F2C1D" w:rsidRPr="00B34C0E" w:rsidTr="009F2C1D">
        <w:tc>
          <w:tcPr>
            <w:tcW w:w="6048" w:type="dxa"/>
            <w:vAlign w:val="center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KM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ที่  ….......….………..………………………….</w:t>
            </w:r>
          </w:p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8" w:type="dxa"/>
            <w:vAlign w:val="center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</w:t>
            </w:r>
          </w:p>
        </w:tc>
      </w:tr>
      <w:tr w:rsidR="009F2C1D" w:rsidRPr="00B34C0E" w:rsidTr="009F2C1D">
        <w:tc>
          <w:tcPr>
            <w:tcW w:w="6048" w:type="dxa"/>
            <w:vAlign w:val="center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...…………………..…………………………………………….</w:t>
            </w:r>
          </w:p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8" w:type="dxa"/>
            <w:vAlign w:val="center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</w:t>
            </w:r>
          </w:p>
        </w:tc>
      </w:tr>
      <w:tr w:rsidR="009F2C1D" w:rsidRPr="00B34C0E" w:rsidTr="009F2C1D">
        <w:tc>
          <w:tcPr>
            <w:tcW w:w="6048" w:type="dxa"/>
            <w:vAlign w:val="center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KM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มหาวิทยาลัย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ต้องการทำคือ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KM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xx  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……….………………………………………………………….</w:t>
            </w:r>
          </w:p>
        </w:tc>
        <w:tc>
          <w:tcPr>
            <w:tcW w:w="3558" w:type="dxa"/>
            <w:vAlign w:val="center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</w:t>
            </w:r>
          </w:p>
        </w:tc>
      </w:tr>
      <w:tr w:rsidR="009F2C1D" w:rsidRPr="00B34C0E" w:rsidTr="009F2C1D">
        <w:tc>
          <w:tcPr>
            <w:tcW w:w="9606" w:type="dxa"/>
            <w:gridSpan w:val="2"/>
            <w:vAlign w:val="center"/>
          </w:tcPr>
          <w:p w:rsidR="009F2C1D" w:rsidRPr="00B34C0E" w:rsidRDefault="009F2C1D" w:rsidP="00ED09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ผู้ทบทวน / ผู้อนุมัติ :  ……………………………………  (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CKO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 ผู้บริหารระดับสูงสุด )  </w:t>
            </w:r>
          </w:p>
        </w:tc>
      </w:tr>
    </w:tbl>
    <w:p w:rsidR="009F2C1D" w:rsidRPr="0084218E" w:rsidRDefault="009F2C1D" w:rsidP="009F2C1D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5119"/>
        <w:gridCol w:w="3529"/>
      </w:tblGrid>
      <w:tr w:rsidR="009F2C1D" w:rsidRPr="00B34C0E" w:rsidTr="00ED09DD">
        <w:trPr>
          <w:tblHeader/>
        </w:trPr>
        <w:tc>
          <w:tcPr>
            <w:tcW w:w="9522" w:type="dxa"/>
            <w:gridSpan w:val="3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แบบฟอร์ม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Check List 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ทวนสอบการกำหนดขอบเขต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KM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KM Focus Area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และเป้าหมาย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KM 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Desired State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          </w:t>
            </w:r>
          </w:p>
        </w:tc>
      </w:tr>
      <w:tr w:rsidR="009F2C1D" w:rsidRPr="00B34C0E" w:rsidTr="00ED09DD">
        <w:trPr>
          <w:tblHeader/>
        </w:trPr>
        <w:tc>
          <w:tcPr>
            <w:tcW w:w="9522" w:type="dxa"/>
            <w:gridSpan w:val="3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ชื่อหน่ว</w:t>
            </w:r>
            <w:r w:rsidRPr="00B34C0E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งาน : ……………………………………………………………………………..…วันที่ :……/………/………</w:t>
            </w:r>
          </w:p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KM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>Desired State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) : …………………………………………………………………………………………</w:t>
            </w:r>
          </w:p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หน่วยที่วัดผลได้เป็นรูปธรรมตามเป้าหมาย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>KM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…………………………………………………………………………</w:t>
            </w:r>
          </w:p>
        </w:tc>
      </w:tr>
      <w:tr w:rsidR="009F2C1D" w:rsidRPr="00B34C0E" w:rsidTr="00ED09DD">
        <w:trPr>
          <w:tblHeader/>
        </w:trPr>
        <w:tc>
          <w:tcPr>
            <w:tcW w:w="702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5220" w:type="dxa"/>
          </w:tcPr>
          <w:p w:rsidR="009F2C1D" w:rsidRPr="00B34C0E" w:rsidRDefault="009F2C1D" w:rsidP="00ED0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รายการ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>Check List</w:t>
            </w:r>
          </w:p>
        </w:tc>
        <w:tc>
          <w:tcPr>
            <w:tcW w:w="3600" w:type="dxa"/>
          </w:tcPr>
          <w:p w:rsidR="009F2C1D" w:rsidRPr="00B34C0E" w:rsidRDefault="009F2C1D" w:rsidP="00ED09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ระบุรายละเอียด</w:t>
            </w: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8820" w:type="dxa"/>
            <w:gridSpan w:val="2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กระบวนงาน (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>Work Process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  <w:cs/>
              </w:rPr>
              <w:t>) ที่เกี่ยวข้อง</w:t>
            </w: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1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22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กระบวนงานไหนบ้าง เชื่อมโยงกับเป้าหมาย </w:t>
            </w:r>
            <w:r w:rsidRPr="00883902">
              <w:rPr>
                <w:rFonts w:ascii="TH SarabunPSK" w:hAnsi="TH SarabunPSK" w:cs="TH SarabunPSK"/>
                <w:sz w:val="28"/>
              </w:rPr>
              <w:t>KM</w:t>
            </w:r>
          </w:p>
        </w:tc>
        <w:tc>
          <w:tcPr>
            <w:tcW w:w="360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1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22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ขั้นตอนไหนบ้าง เชื่อมโยงกับเป้าหมาย </w:t>
            </w:r>
            <w:r w:rsidRPr="00883902">
              <w:rPr>
                <w:rFonts w:ascii="TH SarabunPSK" w:hAnsi="TH SarabunPSK" w:cs="TH SarabunPSK"/>
                <w:sz w:val="28"/>
              </w:rPr>
              <w:t>KM</w:t>
            </w:r>
          </w:p>
        </w:tc>
        <w:tc>
          <w:tcPr>
            <w:tcW w:w="360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1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22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กระบวนงานไหนบ้าง  เชื่อมโยงกับเป้าหมาย 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KM 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และ สอดคล้องกับประเด็นยุทธศาสตร์</w:t>
            </w:r>
            <w:r w:rsidRPr="00883902">
              <w:rPr>
                <w:rFonts w:ascii="TH SarabunPSK" w:hAnsi="TH SarabunPSK" w:cs="TH SarabunPSK" w:hint="cs"/>
                <w:sz w:val="28"/>
                <w:cs/>
              </w:rPr>
              <w:t>ของหน่วยงาน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 ด้วย</w:t>
            </w:r>
          </w:p>
        </w:tc>
        <w:tc>
          <w:tcPr>
            <w:tcW w:w="360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1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22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ขั้นตอนไหนบ้าง เชื่อมโยงกับเป้าหมาย 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KM 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และสอด คล้องกับประเด็นยุทธศาสตร์</w:t>
            </w:r>
            <w:r w:rsidRPr="00883902">
              <w:rPr>
                <w:rFonts w:ascii="TH SarabunPSK" w:hAnsi="TH SarabunPSK" w:cs="TH SarabunPSK" w:hint="cs"/>
                <w:sz w:val="28"/>
                <w:cs/>
              </w:rPr>
              <w:t>ของหน่วยงาน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 ด้วย</w:t>
            </w:r>
          </w:p>
        </w:tc>
        <w:tc>
          <w:tcPr>
            <w:tcW w:w="360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1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22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  <w:cs/>
              </w:rPr>
              <w:t>คิดเป็นจำนวน กระบวนงานและขั้นตอน เท่าไร</w:t>
            </w:r>
          </w:p>
        </w:tc>
        <w:tc>
          <w:tcPr>
            <w:tcW w:w="360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1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22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อะไรคือตัวชี้วัดของกระบวนงาน  ที่เชื่อมโยงกับเป้าหมาย 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KM 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และ สอดคล้องกับประเด็นยุทธศาสตร์</w:t>
            </w:r>
            <w:r w:rsidRPr="00883902">
              <w:rPr>
                <w:rFonts w:ascii="TH SarabunPSK" w:hAnsi="TH SarabunPSK" w:cs="TH SarabunPSK" w:hint="cs"/>
                <w:sz w:val="28"/>
                <w:cs/>
              </w:rPr>
              <w:t>ของหน่วยงาน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 ด้วย</w:t>
            </w:r>
          </w:p>
        </w:tc>
        <w:tc>
          <w:tcPr>
            <w:tcW w:w="360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2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522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กลุ่มผู้เกี่ยวข้องภายในมหาวิทยาลัย</w:t>
            </w:r>
          </w:p>
        </w:tc>
        <w:tc>
          <w:tcPr>
            <w:tcW w:w="360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2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820" w:type="dxa"/>
            <w:gridSpan w:val="2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หน่วยงานไหนของมหาวิทยาลัย  ที่ต้องแบ่งปันแลกเปลี่ยน / </w:t>
            </w:r>
            <w:r w:rsidRPr="00883902">
              <w:rPr>
                <w:rFonts w:ascii="TH SarabunPSK" w:hAnsi="TH SarabunPSK" w:cs="TH SarabunPSK"/>
                <w:sz w:val="28"/>
              </w:rPr>
              <w:t>Sharing K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2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22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  <w:cs/>
              </w:rPr>
              <w:t>ใครบ้างในหน่วยงาน ที่ต้องแบ่งปันแลกเปลี่ยน/</w:t>
            </w:r>
            <w:r w:rsidRPr="00883902">
              <w:rPr>
                <w:rFonts w:ascii="TH SarabunPSK" w:hAnsi="TH SarabunPSK" w:cs="TH SarabunPSK"/>
                <w:sz w:val="28"/>
              </w:rPr>
              <w:t>Sharing  K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360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2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22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  <w:cs/>
              </w:rPr>
              <w:t>คิดเป็นจำนวนคนเท่าไรที่ต้องแบ่งปันแลกเปลี่ยน/</w:t>
            </w:r>
            <w:r w:rsidRPr="00883902">
              <w:rPr>
                <w:rFonts w:ascii="TH SarabunPSK" w:hAnsi="TH SarabunPSK" w:cs="TH SarabunPSK"/>
                <w:sz w:val="28"/>
              </w:rPr>
              <w:t>Sharing  K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360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2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22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  <w:cs/>
              </w:rPr>
              <w:t>หน่วยงานไหนของมหาวิทยาลัย ที่ต้องเรียนรู้ /</w:t>
            </w:r>
            <w:r w:rsidRPr="00883902">
              <w:rPr>
                <w:rFonts w:ascii="TH SarabunPSK" w:hAnsi="TH SarabunPSK" w:cs="TH SarabunPSK"/>
                <w:sz w:val="28"/>
              </w:rPr>
              <w:t>Learning  K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360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2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22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ใครบ้างในหน่วยงานที่ต้องเรียนรู้ / </w:t>
            </w:r>
            <w:r w:rsidRPr="00883902">
              <w:rPr>
                <w:rFonts w:ascii="TH SarabunPSK" w:hAnsi="TH SarabunPSK" w:cs="TH SarabunPSK"/>
                <w:sz w:val="28"/>
              </w:rPr>
              <w:t>Learning K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360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2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22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  <w:cs/>
              </w:rPr>
              <w:t>คิดเป็นจำนวนคน เท่าไรที่ต้องเรียนรู้ /</w:t>
            </w:r>
            <w:r w:rsidRPr="00883902">
              <w:rPr>
                <w:rFonts w:ascii="TH SarabunPSK" w:hAnsi="TH SarabunPSK" w:cs="TH SarabunPSK"/>
                <w:sz w:val="28"/>
              </w:rPr>
              <w:t>Learning K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360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8820" w:type="dxa"/>
            <w:gridSpan w:val="2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กลุ่มผู้เกี่ยวข้องภายนอกมหาวิทยาลัย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 (ผู้ใช้บริการ / </w:t>
            </w:r>
            <w:r w:rsidRPr="00883902">
              <w:rPr>
                <w:rFonts w:ascii="TH SarabunPSK" w:hAnsi="TH SarabunPSK" w:cs="TH SarabunPSK"/>
                <w:sz w:val="28"/>
              </w:rPr>
              <w:t>Outsource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3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22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มหาวิทยาลัยไหนที่ต้องแบ่งปันแลกเปลี่ยน / </w:t>
            </w:r>
            <w:r w:rsidRPr="00883902">
              <w:rPr>
                <w:rFonts w:ascii="TH SarabunPSK" w:hAnsi="TH SarabunPSK" w:cs="TH SarabunPSK"/>
                <w:sz w:val="28"/>
              </w:rPr>
              <w:t>Sharing K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360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3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22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  <w:cs/>
              </w:rPr>
              <w:t>ใครบ้างในมหาวิทยาลัยที่ต้องแบ่งปันแลกเปลี่ยน /</w:t>
            </w:r>
            <w:r w:rsidRPr="00883902">
              <w:rPr>
                <w:rFonts w:ascii="TH SarabunPSK" w:hAnsi="TH SarabunPSK" w:cs="TH SarabunPSK"/>
                <w:sz w:val="28"/>
              </w:rPr>
              <w:t>Sharing  K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360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3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22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  <w:cs/>
              </w:rPr>
              <w:t>คิดเป็นจำนวนคนเท่าไรที่ต้องแบ่งปันแลกเปลี่ยน/</w:t>
            </w:r>
            <w:r w:rsidRPr="00883902">
              <w:rPr>
                <w:rFonts w:ascii="TH SarabunPSK" w:hAnsi="TH SarabunPSK" w:cs="TH SarabunPSK"/>
                <w:sz w:val="28"/>
              </w:rPr>
              <w:t>Sharing K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360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3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22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มหาวิทยาลัยไหน  ที่ต้องเรียนรู้ / </w:t>
            </w:r>
            <w:r w:rsidRPr="00883902">
              <w:rPr>
                <w:rFonts w:ascii="TH SarabunPSK" w:hAnsi="TH SarabunPSK" w:cs="TH SarabunPSK"/>
                <w:sz w:val="28"/>
              </w:rPr>
              <w:t>Learning  K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360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3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22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ใครบ้างในมหาวิทยาลัย  ที่ต้องเรียนรู้ / </w:t>
            </w:r>
            <w:r w:rsidRPr="00883902">
              <w:rPr>
                <w:rFonts w:ascii="TH SarabunPSK" w:hAnsi="TH SarabunPSK" w:cs="TH SarabunPSK"/>
                <w:sz w:val="28"/>
              </w:rPr>
              <w:t>Learning  K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360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3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22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คิดเป็นจำนวนคน เท่าไร  ที่ต้องเรียนรู้ / </w:t>
            </w:r>
            <w:r w:rsidRPr="00883902">
              <w:rPr>
                <w:rFonts w:ascii="TH SarabunPSK" w:hAnsi="TH SarabunPSK" w:cs="TH SarabunPSK"/>
                <w:sz w:val="28"/>
              </w:rPr>
              <w:t>Learning  K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360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8820" w:type="dxa"/>
            <w:gridSpan w:val="2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ความรู้ที่จำเป็น (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>EK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/ 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>TK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  <w:cs/>
              </w:rPr>
              <w:t>) ในกระบวนงาน (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>Work Process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4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22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มีความรู้ 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EK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อะไรบ้าง ที่ต้องเข้ากระบวนการจัดการความรู้  เพื่อปรับให้ทันสมัยกับกาลเวลา (ระบุมาทั้งหมดเท่าที่ทำได้)</w:t>
            </w:r>
          </w:p>
        </w:tc>
        <w:tc>
          <w:tcPr>
            <w:tcW w:w="360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4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22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มีความรู้ 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EK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อะไรบ้าง ที่จัดการครั้งเดียวแล้วไม่ต้องปรับอีกเลย (ระบุมาทั้งหมดเท่าที่ทำได้)</w:t>
            </w:r>
          </w:p>
        </w:tc>
        <w:tc>
          <w:tcPr>
            <w:tcW w:w="360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4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22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มีความรู้ 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TK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อะไรบ้าง ที่ต้องเข้ากระบวนการจัดการความรู้  เพื่อปรับให้ทันสมัยกับกาลเวลา  และอยู่กับใครบ้าง  (ระบุมาทั้งหมดเท่าที่ทำได้)</w:t>
            </w:r>
          </w:p>
        </w:tc>
        <w:tc>
          <w:tcPr>
            <w:tcW w:w="360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4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22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มีความรู้ 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TK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อะไรบ้าง ที่จัดการครั้งเดียวแล้วไม่ต้องปรับอีกเลย  และอยู่กับใครบ้าง  (ระบุมาทั้งหมดเท่าที่ทำได้)</w:t>
            </w:r>
          </w:p>
        </w:tc>
        <w:tc>
          <w:tcPr>
            <w:tcW w:w="360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4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22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  <w:cs/>
              </w:rPr>
              <w:t>จากข้อ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4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sz w:val="28"/>
              </w:rPr>
              <w:t>1, 4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2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ความรู้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 EK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อะไรบ้าง ที่เรามี  และ เรายังไม่มี </w:t>
            </w:r>
          </w:p>
        </w:tc>
        <w:tc>
          <w:tcPr>
            <w:tcW w:w="360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4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22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  <w:cs/>
              </w:rPr>
              <w:t>จากข้อ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4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sz w:val="28"/>
              </w:rPr>
              <w:t>3, 4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4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ความรู้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 TK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อะไรบ้าง ที่เรามี  และ เรายังไม่มี </w:t>
            </w:r>
          </w:p>
        </w:tc>
        <w:tc>
          <w:tcPr>
            <w:tcW w:w="360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B34C0E" w:rsidTr="00ED09DD">
        <w:tc>
          <w:tcPr>
            <w:tcW w:w="9522" w:type="dxa"/>
            <w:gridSpan w:val="3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                           ผู้ทบทวน / ผู้อนุมัติ : ……………………………………………. (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CKO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/ ผู้บริหารระดับสูงสุด)</w:t>
            </w:r>
          </w:p>
        </w:tc>
      </w:tr>
    </w:tbl>
    <w:p w:rsidR="009F2C1D" w:rsidRDefault="009F2C1D" w:rsidP="009F2C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2"/>
        <w:gridCol w:w="1650"/>
        <w:gridCol w:w="870"/>
      </w:tblGrid>
      <w:tr w:rsidR="009F2C1D" w:rsidRPr="00B34C0E" w:rsidTr="00ED09DD">
        <w:tc>
          <w:tcPr>
            <w:tcW w:w="9342" w:type="dxa"/>
            <w:gridSpan w:val="3"/>
            <w:vAlign w:val="center"/>
          </w:tcPr>
          <w:p w:rsidR="009F2C1D" w:rsidRPr="00B34C0E" w:rsidRDefault="009F2C1D" w:rsidP="004C74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แบบฟอร์ม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แบบประเมิน</w:t>
            </w:r>
            <w:r w:rsidR="004C74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ตนเองเรื่องการจัดการความรู้  </w:t>
            </w:r>
            <w:r w:rsidRPr="008839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หมวด </w:t>
            </w:r>
            <w:r w:rsidRPr="0088390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 </w:t>
            </w:r>
            <w:r w:rsidRPr="008839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 กระบวนการจัดการความรู้</w:t>
            </w:r>
          </w:p>
        </w:tc>
      </w:tr>
      <w:tr w:rsidR="009F2C1D" w:rsidRPr="00B34C0E" w:rsidTr="00ED09DD">
        <w:tc>
          <w:tcPr>
            <w:tcW w:w="9342" w:type="dxa"/>
            <w:gridSpan w:val="3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โปรดอ่านข้อความด้านล่างและประเมินว่า</w:t>
            </w:r>
            <w:r w:rsidR="004C74EC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ของท่านมีการดำเนินการในเรื่องการจัดการความรู้อยู่ในระดับใด  </w:t>
            </w:r>
          </w:p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ไม่มีเลย / มีน้อยมาก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มีน้อย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มีระดับปานกลาง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 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มีในระดับที่ดี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4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มีในระดับที่ดีมาก</w:t>
            </w:r>
          </w:p>
        </w:tc>
      </w:tr>
      <w:tr w:rsidR="009F2C1D" w:rsidRPr="00B34C0E" w:rsidTr="00ED09DD">
        <w:tc>
          <w:tcPr>
            <w:tcW w:w="6822" w:type="dxa"/>
            <w:vAlign w:val="center"/>
          </w:tcPr>
          <w:p w:rsidR="009F2C1D" w:rsidRPr="00B34C0E" w:rsidRDefault="009F2C1D" w:rsidP="00ED0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กระบวนการจัดการความรู้</w:t>
            </w:r>
          </w:p>
        </w:tc>
        <w:tc>
          <w:tcPr>
            <w:tcW w:w="1650" w:type="dxa"/>
            <w:vAlign w:val="center"/>
          </w:tcPr>
          <w:p w:rsidR="009F2C1D" w:rsidRPr="00B34C0E" w:rsidRDefault="009F2C1D" w:rsidP="00ED0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สิ่งที่มีอยู่ / ทำอยู่</w:t>
            </w:r>
          </w:p>
        </w:tc>
        <w:tc>
          <w:tcPr>
            <w:tcW w:w="870" w:type="dxa"/>
            <w:vAlign w:val="center"/>
          </w:tcPr>
          <w:p w:rsidR="009F2C1D" w:rsidRPr="00883902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9F2C1D" w:rsidRPr="00883902" w:rsidTr="00ED09DD">
        <w:tc>
          <w:tcPr>
            <w:tcW w:w="6822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 xml:space="preserve"> 1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.มหาวิทยาลัยมีการวิเคราะห์อย่างเป็นระบบ เพื่อหาจุดแข็งจุดอ่อนในเรื่องการจัดการความรู้  เพื่อปรับปรุงในเรื่องความรู้   เช่นมหาวิทยาลัยยังขาดความรู้ที่จำเป็นต้องมี หรือมหาวิทยาลัยไม่ได้รวบรวมความรู้ที่มีอยู่ให้เป็นระบบ เพื่อให้ง่ายต่อการนำไปใช้ ไม่ทราบว่าคนไหนเก่งเรื่องอะไร ฯลฯ และมีวิธีการที่ชัดเจนในการแก้ไข ปรับปรุง</w:t>
            </w:r>
          </w:p>
        </w:tc>
        <w:tc>
          <w:tcPr>
            <w:tcW w:w="165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87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6822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 xml:space="preserve"> 1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มหาวิทยาลัยมีการแสวงหาข้อมูล/ความรู้จากแหล่งต่างๆ  โดยเฉพาะอย่างยิ่งจากมหาวิทยาลัยที่มีการให้บริการคล้ายคลึงกัน (ถ้ามี)  อย่างเป็นระบบและมีจริยธรรม</w:t>
            </w:r>
          </w:p>
        </w:tc>
        <w:tc>
          <w:tcPr>
            <w:tcW w:w="165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6822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 xml:space="preserve"> 1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  ทุกคนในมหาวิทยาลัย มีส่วนร่วมในการแสวงหาความคิดใหม่ ๆ  ระดับเทียบเคียง (</w:t>
            </w:r>
            <w:r w:rsidRPr="00883902">
              <w:rPr>
                <w:rFonts w:ascii="TH SarabunPSK" w:hAnsi="TH SarabunPSK" w:cs="TH SarabunPSK"/>
                <w:sz w:val="28"/>
              </w:rPr>
              <w:t>Benchmarks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) และ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Best Practices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จากมหาวิทยาลัยอื่นๆ   ที่มีลักษณะคล้ายคลึงกัน  (บริการหรือดำเนินงานที่คล้ายคลึงกัน ) และจากมหาวิทยาลัยอื่น ๆ ที่มีลักษณะแตกต่างกันโดยสิ้นเชิง</w:t>
            </w:r>
          </w:p>
        </w:tc>
        <w:tc>
          <w:tcPr>
            <w:tcW w:w="165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6822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 xml:space="preserve"> 1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  มหาวิทยาลัยมีการถ่ายทอด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Best Practices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อย่างเป็นระบบ  ซึ่งรวมถึงการเขียน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Best Practices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ออกมาเป็นเอกสาร  และการจัดทำข้อสรุปบทเรียนที่ได้รับ (</w:t>
            </w:r>
            <w:r w:rsidRPr="00883902">
              <w:rPr>
                <w:rFonts w:ascii="TH SarabunPSK" w:hAnsi="TH SarabunPSK" w:cs="TH SarabunPSK"/>
                <w:sz w:val="28"/>
              </w:rPr>
              <w:t>Lessons Learned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65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87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6822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 xml:space="preserve"> 1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  มหาวิทยาลัยเห็นคุณค่า “</w:t>
            </w:r>
            <w:r w:rsidRPr="00883902">
              <w:rPr>
                <w:rFonts w:ascii="TH SarabunPSK" w:hAnsi="TH SarabunPSK" w:cs="TH SarabunPSK"/>
                <w:sz w:val="28"/>
              </w:rPr>
              <w:t>Tacit Knowledge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” หรือ ความรู้และทักษะ ที่อยู่ในตัวบุคลากร ซึ่งเกิดจากประสบการณ์และการเรียนรู้ของแต่ละคน และให้มีการถ่ายทอดความรู้และทักษะนั้น ๆ ทั่วทั้งมหาวิทยาลัย</w:t>
            </w:r>
          </w:p>
        </w:tc>
        <w:tc>
          <w:tcPr>
            <w:tcW w:w="165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B34C0E" w:rsidTr="00ED09DD">
        <w:tc>
          <w:tcPr>
            <w:tcW w:w="9342" w:type="dxa"/>
            <w:gridSpan w:val="3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ผู้ทบทวน / ผู้อนุมัติ : ……………………………………………. (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CKO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/ ผู้บริหารระดับสูงสุด)</w:t>
            </w:r>
          </w:p>
        </w:tc>
      </w:tr>
    </w:tbl>
    <w:p w:rsidR="009F2C1D" w:rsidRPr="0084218E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704"/>
        <w:gridCol w:w="816"/>
      </w:tblGrid>
      <w:tr w:rsidR="009F2C1D" w:rsidRPr="00B34C0E" w:rsidTr="00ED09DD">
        <w:tc>
          <w:tcPr>
            <w:tcW w:w="9288" w:type="dxa"/>
            <w:gridSpan w:val="3"/>
            <w:vAlign w:val="center"/>
          </w:tcPr>
          <w:p w:rsidR="009F2C1D" w:rsidRPr="00B34C0E" w:rsidRDefault="009F2C1D" w:rsidP="004C74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แบบฟอร์ม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แบบประเมิน</w:t>
            </w:r>
            <w:r w:rsidR="004C74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ตนเองเรื่องการจัดการความรู้  หมวด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ภาวะผู้นำ</w:t>
            </w:r>
          </w:p>
        </w:tc>
      </w:tr>
      <w:tr w:rsidR="009F2C1D" w:rsidRPr="00B34C0E" w:rsidTr="00ED09DD">
        <w:tc>
          <w:tcPr>
            <w:tcW w:w="9288" w:type="dxa"/>
            <w:gridSpan w:val="3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โปรดอ่านข้อความด้านล่างและประเมินว่า</w:t>
            </w:r>
            <w:r w:rsidR="004C74EC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ของท่านมีการดำเนินการในเรื่องการจัดการความรู้อยู่ในระดับใด  </w:t>
            </w:r>
          </w:p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ไม่มีเลย / มีน้อยมาก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มีน้อย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มีระดับปานกลาง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 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มีในระดับที่ดี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4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มีในระดับที่ดีมาก</w:t>
            </w:r>
          </w:p>
        </w:tc>
      </w:tr>
      <w:tr w:rsidR="009F2C1D" w:rsidRPr="00B34C0E" w:rsidTr="00ED09DD">
        <w:tc>
          <w:tcPr>
            <w:tcW w:w="6768" w:type="dxa"/>
            <w:vAlign w:val="center"/>
          </w:tcPr>
          <w:p w:rsidR="009F2C1D" w:rsidRPr="00B34C0E" w:rsidRDefault="009F2C1D" w:rsidP="00ED0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 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ภาวะผู้นำ</w:t>
            </w:r>
          </w:p>
        </w:tc>
        <w:tc>
          <w:tcPr>
            <w:tcW w:w="1704" w:type="dxa"/>
            <w:vAlign w:val="center"/>
          </w:tcPr>
          <w:p w:rsidR="009F2C1D" w:rsidRPr="00B34C0E" w:rsidRDefault="009F2C1D" w:rsidP="00ED0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สิ่งที่มีอยู่ / ทำอยู่</w:t>
            </w:r>
          </w:p>
        </w:tc>
        <w:tc>
          <w:tcPr>
            <w:tcW w:w="816" w:type="dxa"/>
            <w:vAlign w:val="center"/>
          </w:tcPr>
          <w:p w:rsidR="009F2C1D" w:rsidRPr="00883902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9F2C1D" w:rsidRPr="00883902" w:rsidTr="00ED09DD">
        <w:tc>
          <w:tcPr>
            <w:tcW w:w="6768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 xml:space="preserve"> 2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 ผู้บริหารกำหนดให้การจัดการความรู้เป็นกลยุทธ์ที่สำคัญในมหาวิทยาลัย</w:t>
            </w:r>
          </w:p>
        </w:tc>
        <w:tc>
          <w:tcPr>
            <w:tcW w:w="1704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816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6768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 xml:space="preserve"> 2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  ผู้บริหารตระหนักว่า ความรู้เป็นสินทรัพย์ (</w:t>
            </w:r>
            <w:r w:rsidRPr="00883902">
              <w:rPr>
                <w:rFonts w:ascii="TH SarabunPSK" w:hAnsi="TH SarabunPSK" w:cs="TH SarabunPSK"/>
                <w:sz w:val="28"/>
              </w:rPr>
              <w:t>Knowledge Asset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)  ที่สามารถนำไปใช้ให้เกิดประโยชน์กับมหาวิทยาลัยได้  และมีการจัดทำกลยุทธ์ที่ชัดเจน  เพื่อนำสินทรัพย์ความรู้ที่มีอยู่ไปใช้ประโยชน์ (เช่น ทำงานอย่างมีประสิทธิภาพ ประสิทธิผลมากขึ้น  ให้บริการได้รวดเร็วและตรงตามความต้องการ  สร้างความพึงพอใจให้ผู้ใช้บริการ เป็นต้น)</w:t>
            </w:r>
          </w:p>
        </w:tc>
        <w:tc>
          <w:tcPr>
            <w:tcW w:w="1704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6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6768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 xml:space="preserve"> 2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 มหาวิทยาลัยเน้นเรื่องการเรียนรู้ของบุคลากร   เพื่อส่งเสริม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Core Competencies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เดิมที่มีอยู่ให้แข็งแกร่งขึ้น และพัฒนา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Core Competencies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ใหม่ๆ  (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Core Competencies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หมายถึง ความเก่งหรือความสามารถเฉพาะทางของมหาวิทยาลัย)</w:t>
            </w:r>
          </w:p>
        </w:tc>
        <w:tc>
          <w:tcPr>
            <w:tcW w:w="1704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6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6768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 xml:space="preserve"> 2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 xml:space="preserve">4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การมีส่วนร่วมในการสร้างองค์ความรู้ของมหาวิทยาลัย  เป็นส่วนหนึ่งของเกณฑ์ที่มหาวิทยาลัยใช้ประกอบในการพิจารณาในการ ประเมินผล  และให้ผลตอบแทนบุคลากร</w:t>
            </w:r>
          </w:p>
        </w:tc>
        <w:tc>
          <w:tcPr>
            <w:tcW w:w="1704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6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B34C0E" w:rsidTr="00ED09DD">
        <w:tc>
          <w:tcPr>
            <w:tcW w:w="9288" w:type="dxa"/>
            <w:gridSpan w:val="3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ผู้ทบทวน / ผู้อนุมัติ : ……………………………………………. (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CKO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/ ผู้บริหารระดับสูงสุด)</w:t>
            </w:r>
          </w:p>
        </w:tc>
      </w:tr>
    </w:tbl>
    <w:p w:rsidR="009F2C1D" w:rsidRDefault="009F2C1D" w:rsidP="009F2C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845"/>
        <w:gridCol w:w="703"/>
      </w:tblGrid>
      <w:tr w:rsidR="009F2C1D" w:rsidRPr="00B34C0E" w:rsidTr="00ED09DD">
        <w:tc>
          <w:tcPr>
            <w:tcW w:w="9309" w:type="dxa"/>
            <w:gridSpan w:val="3"/>
            <w:vAlign w:val="center"/>
          </w:tcPr>
          <w:p w:rsidR="009F2C1D" w:rsidRPr="00B34C0E" w:rsidRDefault="009F2C1D" w:rsidP="004C74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แบบฟอร์ม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แบบประเมิน</w:t>
            </w:r>
            <w:r w:rsidR="004C74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ตนเองเรื่องการจัดการความรู้ หมวด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วัฒนธรรมในเรื่องการจัดการความรู้</w:t>
            </w:r>
          </w:p>
        </w:tc>
      </w:tr>
      <w:tr w:rsidR="009F2C1D" w:rsidRPr="00B34C0E" w:rsidTr="00ED09DD">
        <w:tc>
          <w:tcPr>
            <w:tcW w:w="9309" w:type="dxa"/>
            <w:gridSpan w:val="3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โปรดอ่านข้อความด้านล่างและประเมินว่า</w:t>
            </w:r>
            <w:r w:rsidR="004C74EC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ของท่านมีการดำเนินการในเรื่องการจัดการความรู้อยู่ในระดับใด  </w:t>
            </w:r>
          </w:p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ไม่มีเลย / มีน้อยมาก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มีน้อย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มีระดับปานกลาง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 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มีในระดับที่ดี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4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มีในระดับที่ดีมาก</w:t>
            </w:r>
          </w:p>
        </w:tc>
      </w:tr>
      <w:tr w:rsidR="009F2C1D" w:rsidRPr="00B34C0E" w:rsidTr="00ED09DD">
        <w:tc>
          <w:tcPr>
            <w:tcW w:w="6768" w:type="dxa"/>
            <w:vAlign w:val="center"/>
          </w:tcPr>
          <w:p w:rsidR="009F2C1D" w:rsidRPr="00B34C0E" w:rsidRDefault="009F2C1D" w:rsidP="00ED0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หมวด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 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วัฒนธรรมในเรื่องการจัดการความรู้</w:t>
            </w:r>
          </w:p>
        </w:tc>
        <w:tc>
          <w:tcPr>
            <w:tcW w:w="1845" w:type="dxa"/>
            <w:vAlign w:val="center"/>
          </w:tcPr>
          <w:p w:rsidR="009F2C1D" w:rsidRPr="00B34C0E" w:rsidRDefault="009F2C1D" w:rsidP="00ED0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สิ่งที่มีอยู่ / ทำอยู่</w:t>
            </w:r>
          </w:p>
        </w:tc>
        <w:tc>
          <w:tcPr>
            <w:tcW w:w="696" w:type="dxa"/>
            <w:vAlign w:val="center"/>
          </w:tcPr>
          <w:p w:rsidR="009F2C1D" w:rsidRPr="00E2040B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4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9F2C1D" w:rsidRPr="00883902" w:rsidTr="00ED09DD">
        <w:tc>
          <w:tcPr>
            <w:tcW w:w="6768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 xml:space="preserve"> 3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มหาวิทยาลัยส่งเสริมและให้การสนับสนุนการแลกเปลี่ยนเรียนรู้ของบุคลากร </w:t>
            </w:r>
          </w:p>
        </w:tc>
        <w:tc>
          <w:tcPr>
            <w:tcW w:w="1845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696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6768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 xml:space="preserve"> 3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 พนักงานในมหาวิทยาลัยทำงาน  โดยเปิดเผยข้อมูลและมีความไว้เนื้อเชื่อใจกันและกัน</w:t>
            </w:r>
          </w:p>
        </w:tc>
        <w:tc>
          <w:tcPr>
            <w:tcW w:w="1845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6768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 xml:space="preserve"> 3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 มหาวิทยาลัยตระหนักว่า  วัตถุประสงค์หลักของการจัดการความรู้  คือ การสร้าง หรือเพิ่มพูนคุณค่าให้แก่ผู้ใช้บริการและหน่วยงานที่เกี่ยวข้อง</w:t>
            </w:r>
          </w:p>
        </w:tc>
        <w:tc>
          <w:tcPr>
            <w:tcW w:w="1845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6768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 xml:space="preserve"> 3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 มหาวิทยาลัยส่งเสริมให้บุคลากร เกิดการเรียนรู้ โดยการให้อิสระในการคิด และการทำงาน รวมทั้งกระตุ้นให้พนักงานสร้างสรร</w:t>
            </w:r>
            <w:r w:rsidRPr="00883902">
              <w:rPr>
                <w:rFonts w:ascii="TH SarabunPSK" w:hAnsi="TH SarabunPSK" w:cs="TH SarabunPSK" w:hint="cs"/>
                <w:sz w:val="28"/>
                <w:cs/>
              </w:rPr>
              <w:t>ค์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สิ่งใหม่ ๆ</w:t>
            </w:r>
          </w:p>
        </w:tc>
        <w:tc>
          <w:tcPr>
            <w:tcW w:w="1845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6768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 xml:space="preserve"> 3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 ทุกคนในมหาวิทยาลัยถือว่าการเรียนรู้เป็นหน้าที่และความรับผิดชอบของทุกคน</w:t>
            </w:r>
          </w:p>
        </w:tc>
        <w:tc>
          <w:tcPr>
            <w:tcW w:w="1845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696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B34C0E" w:rsidTr="00ED09DD">
        <w:tc>
          <w:tcPr>
            <w:tcW w:w="9309" w:type="dxa"/>
            <w:gridSpan w:val="3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ผู้ทบทวน / ผู้อนุมัติ : ……………………………………………. (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CKO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/ ผู้บริหารระดับสูงสุด)</w:t>
            </w:r>
          </w:p>
        </w:tc>
      </w:tr>
    </w:tbl>
    <w:p w:rsidR="009F2C1D" w:rsidRPr="0084218E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Pr="0084218E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Pr="0084218E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Pr="0084218E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824"/>
        <w:gridCol w:w="703"/>
      </w:tblGrid>
      <w:tr w:rsidR="009F2C1D" w:rsidRPr="00B34C0E" w:rsidTr="009F2C1D">
        <w:tc>
          <w:tcPr>
            <w:tcW w:w="9295" w:type="dxa"/>
            <w:gridSpan w:val="3"/>
            <w:vAlign w:val="center"/>
          </w:tcPr>
          <w:p w:rsidR="009F2C1D" w:rsidRPr="00B34C0E" w:rsidRDefault="009F2C1D" w:rsidP="004C74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แบบฟอร์ม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แบบประเมิน</w:t>
            </w:r>
            <w:r w:rsidR="004C74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ตนเองเรื่องการจัดการความรู้   </w:t>
            </w:r>
            <w:r w:rsidRPr="007C52D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หมวด </w:t>
            </w:r>
            <w:r w:rsidRPr="007C52D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4 </w:t>
            </w:r>
            <w:r w:rsidRPr="007C52D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- เทคโนโลยีการจัดการความรู้</w:t>
            </w:r>
          </w:p>
        </w:tc>
      </w:tr>
      <w:tr w:rsidR="009F2C1D" w:rsidRPr="00B34C0E" w:rsidTr="009F2C1D">
        <w:tc>
          <w:tcPr>
            <w:tcW w:w="9295" w:type="dxa"/>
            <w:gridSpan w:val="3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โปรดอ่านข้อความด้านล่างและประเมินว่า</w:t>
            </w:r>
            <w:r w:rsidR="004C74EC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ของท่านมีการดำเนินการในเรื่องการจัดการความรู้อยู่ในระดับใด  </w:t>
            </w:r>
          </w:p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ไม่มีเลย / มีน้อยมาก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มีน้อย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มีระดับปานกลาง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 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มีในระดับที่ดี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4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มีในระดับที่ดีมาก</w:t>
            </w:r>
          </w:p>
        </w:tc>
      </w:tr>
      <w:tr w:rsidR="009F2C1D" w:rsidRPr="00B34C0E" w:rsidTr="009F2C1D">
        <w:tc>
          <w:tcPr>
            <w:tcW w:w="6768" w:type="dxa"/>
            <w:vAlign w:val="center"/>
          </w:tcPr>
          <w:p w:rsidR="009F2C1D" w:rsidRPr="00B34C0E" w:rsidRDefault="009F2C1D" w:rsidP="00ED0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4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 เทคโนโลยีการจัดการความรู้</w:t>
            </w:r>
          </w:p>
        </w:tc>
        <w:tc>
          <w:tcPr>
            <w:tcW w:w="1824" w:type="dxa"/>
            <w:vAlign w:val="center"/>
          </w:tcPr>
          <w:p w:rsidR="009F2C1D" w:rsidRPr="00B34C0E" w:rsidRDefault="009F2C1D" w:rsidP="00ED0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สิ่งที่มีอยู่ / ทำอยู่</w:t>
            </w:r>
          </w:p>
        </w:tc>
        <w:tc>
          <w:tcPr>
            <w:tcW w:w="703" w:type="dxa"/>
            <w:vAlign w:val="center"/>
          </w:tcPr>
          <w:p w:rsidR="009F2C1D" w:rsidRPr="00883902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9F2C1D" w:rsidRPr="00883902" w:rsidTr="009F2C1D">
        <w:tc>
          <w:tcPr>
            <w:tcW w:w="6768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 xml:space="preserve"> 4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.เทคโนโลยีที่ใช้ช่วยให้ทุกคนในมหาวิทยาลัยสื่อสารและเชื่อมโยงกันได้อย่างทั่วถึงทั้งภายในมหาวิทยาลัยและกับมหาวิทยาลัยภายนอก  </w:t>
            </w:r>
          </w:p>
        </w:tc>
        <w:tc>
          <w:tcPr>
            <w:tcW w:w="1824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703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9F2C1D">
        <w:tc>
          <w:tcPr>
            <w:tcW w:w="6768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 xml:space="preserve"> 4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เทคโนโลยีที่ใช้ก่อให้เกิดคลังความรู้ของมหาวิทยาลัย  ( 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An Institutional Memory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)  ที่ทุกคนในมหาวิทยาลัยสามารถเข้าถึงได้</w:t>
            </w:r>
          </w:p>
        </w:tc>
        <w:tc>
          <w:tcPr>
            <w:tcW w:w="1824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703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9F2C1D">
        <w:tc>
          <w:tcPr>
            <w:tcW w:w="6768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 xml:space="preserve"> 4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 xml:space="preserve">3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เทคโนโลยีที่ใช้ทำให้บุคลากรในมหาวิทยาลัยเข้าใจและใกล้ชิดผู้มาใช้บริการมากขึ้น เช่น ความต้องการและความคาดหวัง พฤติกรรมและความคิด เป็นต้น</w:t>
            </w:r>
          </w:p>
        </w:tc>
        <w:tc>
          <w:tcPr>
            <w:tcW w:w="1824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703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9F2C1D">
        <w:tc>
          <w:tcPr>
            <w:tcW w:w="6768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 xml:space="preserve"> 4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 มหาวิทยาลัยพัฒนาระบบเทคโนโลยีสารสนเทศโดยเน้นความต้องการของผู้ใช้</w:t>
            </w:r>
          </w:p>
        </w:tc>
        <w:tc>
          <w:tcPr>
            <w:tcW w:w="1824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703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9F2C1D">
        <w:tc>
          <w:tcPr>
            <w:tcW w:w="6768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 xml:space="preserve"> 4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 มหาวิทยาลัยกระตือรือร้นที่จะนำเทคโนโลยีที่ช่วยให้พนักงานสื่อสารเชื่อมโยงกันและประสานงานกันได้ดีขึ้น มาใช้ในมหาวิทยาลัย</w:t>
            </w:r>
          </w:p>
        </w:tc>
        <w:tc>
          <w:tcPr>
            <w:tcW w:w="1824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3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9F2C1D">
        <w:tc>
          <w:tcPr>
            <w:tcW w:w="6768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 xml:space="preserve"> 4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 xml:space="preserve">6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ระบบสารสนเทศของมหาวิทยาลัยชาญฉลาด (</w:t>
            </w:r>
            <w:r w:rsidRPr="00883902">
              <w:rPr>
                <w:rFonts w:ascii="TH SarabunPSK" w:hAnsi="TH SarabunPSK" w:cs="TH SarabunPSK"/>
                <w:sz w:val="28"/>
              </w:rPr>
              <w:t>Smart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) ให้ข้อมูลได้ทันทีที่เกิดขึ้นจริง (</w:t>
            </w:r>
            <w:r w:rsidRPr="00883902">
              <w:rPr>
                <w:rFonts w:ascii="TH SarabunPSK" w:hAnsi="TH SarabunPSK" w:cs="TH SarabunPSK"/>
                <w:sz w:val="28"/>
              </w:rPr>
              <w:t>Real Time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) และข้อมูลสารสนเทศในระบบมีความเชื่อมโยงกัน</w:t>
            </w:r>
          </w:p>
        </w:tc>
        <w:tc>
          <w:tcPr>
            <w:tcW w:w="1824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703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B34C0E" w:rsidTr="009F2C1D">
        <w:tc>
          <w:tcPr>
            <w:tcW w:w="9295" w:type="dxa"/>
            <w:gridSpan w:val="3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ผู้ทบทวน / ผู้อนุมัติ : ……………………………………………. (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CKO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/ ผู้บริหารระดับสูงสุด)</w:t>
            </w:r>
          </w:p>
        </w:tc>
      </w:tr>
    </w:tbl>
    <w:p w:rsidR="009F2C1D" w:rsidRPr="0084218E" w:rsidRDefault="009F2C1D" w:rsidP="009F2C1D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845"/>
        <w:gridCol w:w="696"/>
      </w:tblGrid>
      <w:tr w:rsidR="009F2C1D" w:rsidRPr="00B34C0E" w:rsidTr="00ED09DD">
        <w:tc>
          <w:tcPr>
            <w:tcW w:w="9309" w:type="dxa"/>
            <w:gridSpan w:val="3"/>
          </w:tcPr>
          <w:p w:rsidR="009F2C1D" w:rsidRPr="00B34C0E" w:rsidRDefault="009F2C1D" w:rsidP="004C74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แบบฟอร์ม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แบบประเมิน</w:t>
            </w:r>
            <w:r w:rsidR="004C74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ตนเองเรื่องการจัดการความรู้   หมวด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การวัดผลการจัดการความรู้</w:t>
            </w:r>
          </w:p>
        </w:tc>
      </w:tr>
      <w:tr w:rsidR="009F2C1D" w:rsidRPr="00B34C0E" w:rsidTr="00ED09DD">
        <w:tc>
          <w:tcPr>
            <w:tcW w:w="9309" w:type="dxa"/>
            <w:gridSpan w:val="3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โปรดอ่านข้อความด้านล่างและประเมินว่า</w:t>
            </w:r>
            <w:r w:rsidR="004C74EC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ของท่านมีการดำเนินการในเรื่องการจัดการความรู้อยู่ในระดับใด  </w:t>
            </w:r>
          </w:p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ไม่มีเลย / มีน้อยมาก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มีน้อย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มีระดับปานกลาง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 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มีในระดับที่ดี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4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มีในระดับที่ดีมาก</w:t>
            </w:r>
          </w:p>
        </w:tc>
      </w:tr>
      <w:tr w:rsidR="009F2C1D" w:rsidRPr="00B34C0E" w:rsidTr="00ED09DD">
        <w:tc>
          <w:tcPr>
            <w:tcW w:w="6768" w:type="dxa"/>
            <w:vAlign w:val="center"/>
          </w:tcPr>
          <w:p w:rsidR="009F2C1D" w:rsidRPr="00B34C0E" w:rsidRDefault="009F2C1D" w:rsidP="00ED0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5 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การวัดผลการจัดการความรู้</w:t>
            </w:r>
          </w:p>
        </w:tc>
        <w:tc>
          <w:tcPr>
            <w:tcW w:w="1845" w:type="dxa"/>
            <w:vAlign w:val="center"/>
          </w:tcPr>
          <w:p w:rsidR="009F2C1D" w:rsidRPr="00B34C0E" w:rsidRDefault="009F2C1D" w:rsidP="00ED0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สิ่งที่มีอยู่ / ทำอยู่</w:t>
            </w:r>
          </w:p>
        </w:tc>
        <w:tc>
          <w:tcPr>
            <w:tcW w:w="696" w:type="dxa"/>
            <w:vAlign w:val="center"/>
          </w:tcPr>
          <w:p w:rsidR="009F2C1D" w:rsidRPr="00B34C0E" w:rsidRDefault="009F2C1D" w:rsidP="00ED0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9F2C1D" w:rsidRPr="00883902" w:rsidTr="00ED09DD">
        <w:tc>
          <w:tcPr>
            <w:tcW w:w="6768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 มหาวิทยาลัยมีวิธีการที่สามารถเชื่อมโยง  การจัดการความรู้กับผลการดำเนินการที่สำคัญของมหาวิทยาลัย  เช่น  ผลลัพธ์ในด้านผู้ใช้บริการ ด้านการพัฒนามหาวิทยาลัย ฯลฯ</w:t>
            </w:r>
          </w:p>
        </w:tc>
        <w:tc>
          <w:tcPr>
            <w:tcW w:w="1845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6768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  <w:cs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 xml:space="preserve"> 5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 มหาวิทยาลัยมีการกำหนดตัวชี้วัดของการจัดการความรู้โดยเฉพาะ</w:t>
            </w:r>
          </w:p>
        </w:tc>
        <w:tc>
          <w:tcPr>
            <w:tcW w:w="1845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6768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 xml:space="preserve"> 5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 จากตัวชี้วัดในข้อ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5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2  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มหาวิทยาลัยสร้างความสมดุลระหว่างตัวชี้วัดที่สามารถตีค่าเป็นตัวเงินได้ง่าย  (เช่น ต้นทุนที่ลดได้ ฯลฯ) กับตัวชี้วัดที่ตีค่าเป็นตัวเงินได้ยาก  ( เช่น ความพึงพอใจของผู้มาใช้บริการ การตอบสนองผู้ใช้บริการได้เร็วขึ้น การพัฒนาบุคลากร ฯลฯ )</w:t>
            </w:r>
          </w:p>
        </w:tc>
        <w:tc>
          <w:tcPr>
            <w:tcW w:w="1845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6768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 xml:space="preserve"> 5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 มหาวิทยาลัยมีการจัดสรรทรัพยากรให้กับกิจกรรมต่างๆ  ที่มีส่วนสำคัญที่ทำให้ฐานความรู้ของมหาวิทยาลัยเพิ่มพูนขึ้น</w:t>
            </w:r>
          </w:p>
        </w:tc>
        <w:tc>
          <w:tcPr>
            <w:tcW w:w="1845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B34C0E" w:rsidTr="00ED09DD">
        <w:tc>
          <w:tcPr>
            <w:tcW w:w="9309" w:type="dxa"/>
            <w:gridSpan w:val="3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ผู้ทบทวน / ผู้อนุมัติ : ……………………………………………. (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CKO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/ ผู้บริหารระดับสูงสุด)</w:t>
            </w:r>
          </w:p>
        </w:tc>
      </w:tr>
    </w:tbl>
    <w:p w:rsidR="009F2C1D" w:rsidRDefault="009F2C1D" w:rsidP="009F2C1D">
      <w:r>
        <w:rPr>
          <w:szCs w:val="24"/>
          <w:cs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1393"/>
        <w:gridCol w:w="1253"/>
        <w:gridCol w:w="899"/>
        <w:gridCol w:w="719"/>
        <w:gridCol w:w="898"/>
        <w:gridCol w:w="894"/>
        <w:gridCol w:w="900"/>
        <w:gridCol w:w="900"/>
        <w:gridCol w:w="596"/>
      </w:tblGrid>
      <w:tr w:rsidR="009F2C1D" w:rsidRPr="00B34C0E" w:rsidTr="00ED09DD">
        <w:tc>
          <w:tcPr>
            <w:tcW w:w="9056" w:type="dxa"/>
            <w:gridSpan w:val="10"/>
          </w:tcPr>
          <w:p w:rsidR="009F2C1D" w:rsidRPr="00B34C0E" w:rsidRDefault="009F2C1D" w:rsidP="004C74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แบบฟอร์ม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C74EC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แผนการจัดการความรู้ (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KM Action Plan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: กระบวนการจัดการความรู้ (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KM Process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F2C1D" w:rsidRPr="00B34C0E" w:rsidTr="00ED09DD">
        <w:tc>
          <w:tcPr>
            <w:tcW w:w="9056" w:type="dxa"/>
            <w:gridSpan w:val="10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ชื่อหน่ว</w:t>
            </w:r>
            <w:r w:rsidRPr="00B34C0E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งาน : …………………………………………………………………………………………………………….</w:t>
            </w:r>
          </w:p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KM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>Desired State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) : …………………………………………………………………………………………</w:t>
            </w:r>
          </w:p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หน่วยที่วัดผลได้เป็นรูปธรรม : ……………………………………………………………………………………………</w:t>
            </w:r>
          </w:p>
        </w:tc>
      </w:tr>
      <w:tr w:rsidR="009F2C1D" w:rsidRPr="00296B61" w:rsidTr="00ED09DD">
        <w:tc>
          <w:tcPr>
            <w:tcW w:w="604" w:type="dxa"/>
            <w:vAlign w:val="center"/>
          </w:tcPr>
          <w:p w:rsidR="009F2C1D" w:rsidRPr="00296B61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96B61">
              <w:rPr>
                <w:rFonts w:ascii="TH SarabunPSK" w:hAnsi="TH SarabunPSK" w:cs="TH SarabunPSK"/>
                <w:b/>
                <w:bCs/>
                <w:szCs w:val="24"/>
                <w:cs/>
              </w:rPr>
              <w:t>ลำดับ</w:t>
            </w:r>
          </w:p>
        </w:tc>
        <w:tc>
          <w:tcPr>
            <w:tcW w:w="1393" w:type="dxa"/>
            <w:vAlign w:val="center"/>
          </w:tcPr>
          <w:p w:rsidR="009F2C1D" w:rsidRPr="00296B61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96B61">
              <w:rPr>
                <w:rFonts w:ascii="TH SarabunPSK" w:hAnsi="TH SarabunPSK" w:cs="TH SarabunPSK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1253" w:type="dxa"/>
            <w:vAlign w:val="center"/>
          </w:tcPr>
          <w:p w:rsidR="009F2C1D" w:rsidRPr="00296B61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96B61">
              <w:rPr>
                <w:rFonts w:ascii="TH SarabunPSK" w:hAnsi="TH SarabunPSK" w:cs="TH SarabunPSK"/>
                <w:b/>
                <w:bCs/>
                <w:szCs w:val="24"/>
                <w:cs/>
              </w:rPr>
              <w:t>วิธีการสู่ความสำเร็จ</w:t>
            </w:r>
          </w:p>
        </w:tc>
        <w:tc>
          <w:tcPr>
            <w:tcW w:w="899" w:type="dxa"/>
            <w:vAlign w:val="center"/>
          </w:tcPr>
          <w:p w:rsidR="009F2C1D" w:rsidRPr="00296B61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96B61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ระยะเวลา</w:t>
            </w:r>
          </w:p>
        </w:tc>
        <w:tc>
          <w:tcPr>
            <w:tcW w:w="719" w:type="dxa"/>
            <w:vAlign w:val="center"/>
          </w:tcPr>
          <w:p w:rsidR="009F2C1D" w:rsidRPr="00296B61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96B61">
              <w:rPr>
                <w:rFonts w:ascii="TH SarabunPSK" w:hAnsi="TH SarabunPSK" w:cs="TH SarabunPSK"/>
                <w:b/>
                <w:bCs/>
                <w:szCs w:val="24"/>
                <w:cs/>
              </w:rPr>
              <w:t>ตัวชี้วัด</w:t>
            </w:r>
          </w:p>
        </w:tc>
        <w:tc>
          <w:tcPr>
            <w:tcW w:w="898" w:type="dxa"/>
            <w:vAlign w:val="center"/>
          </w:tcPr>
          <w:p w:rsidR="009F2C1D" w:rsidRPr="00296B61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96B61">
              <w:rPr>
                <w:rFonts w:ascii="TH SarabunPSK" w:hAnsi="TH SarabunPSK" w:cs="TH SarabunPSK"/>
                <w:b/>
                <w:bCs/>
                <w:szCs w:val="24"/>
                <w:cs/>
              </w:rPr>
              <w:t>เป้าหมาย</w:t>
            </w:r>
          </w:p>
        </w:tc>
        <w:tc>
          <w:tcPr>
            <w:tcW w:w="894" w:type="dxa"/>
            <w:vAlign w:val="center"/>
          </w:tcPr>
          <w:p w:rsidR="009F2C1D" w:rsidRPr="00296B61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96B61">
              <w:rPr>
                <w:rFonts w:ascii="TH SarabunPSK" w:hAnsi="TH SarabunPSK" w:cs="TH SarabunPSK"/>
                <w:b/>
                <w:bCs/>
                <w:szCs w:val="24"/>
                <w:cs/>
              </w:rPr>
              <w:t>เครื่องมือ/อุปกรณ์</w:t>
            </w:r>
          </w:p>
        </w:tc>
        <w:tc>
          <w:tcPr>
            <w:tcW w:w="900" w:type="dxa"/>
            <w:vAlign w:val="center"/>
          </w:tcPr>
          <w:p w:rsidR="009F2C1D" w:rsidRPr="00296B61" w:rsidRDefault="009F2C1D" w:rsidP="00ED09DD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96B61">
              <w:rPr>
                <w:rFonts w:ascii="TH SarabunPSK" w:hAnsi="TH SarabunPSK" w:cs="TH SarabunPSK"/>
                <w:b/>
                <w:bCs/>
                <w:szCs w:val="24"/>
                <w:cs/>
              </w:rPr>
              <w:t>งบประมาณ</w:t>
            </w:r>
          </w:p>
        </w:tc>
        <w:tc>
          <w:tcPr>
            <w:tcW w:w="900" w:type="dxa"/>
            <w:vAlign w:val="center"/>
          </w:tcPr>
          <w:p w:rsidR="009F2C1D" w:rsidRPr="00296B61" w:rsidRDefault="009F2C1D" w:rsidP="00ED09DD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96B61">
              <w:rPr>
                <w:rFonts w:ascii="TH SarabunPSK" w:hAnsi="TH SarabunPSK" w:cs="TH SarabunPSK"/>
                <w:b/>
                <w:bCs/>
                <w:szCs w:val="24"/>
                <w:cs/>
              </w:rPr>
              <w:t>ผู้รับผิดชอบ</w:t>
            </w:r>
          </w:p>
        </w:tc>
        <w:tc>
          <w:tcPr>
            <w:tcW w:w="596" w:type="dxa"/>
            <w:vAlign w:val="center"/>
          </w:tcPr>
          <w:p w:rsidR="009F2C1D" w:rsidRPr="00296B61" w:rsidRDefault="009F2C1D" w:rsidP="00ED09DD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96B61">
              <w:rPr>
                <w:rFonts w:ascii="TH SarabunPSK" w:hAnsi="TH SarabunPSK" w:cs="TH SarabunPSK"/>
                <w:b/>
                <w:bCs/>
                <w:szCs w:val="24"/>
                <w:cs/>
              </w:rPr>
              <w:t>สถานะ</w:t>
            </w:r>
          </w:p>
        </w:tc>
      </w:tr>
      <w:tr w:rsidR="009F2C1D" w:rsidRPr="00296B61" w:rsidTr="00ED09DD">
        <w:tc>
          <w:tcPr>
            <w:tcW w:w="604" w:type="dxa"/>
          </w:tcPr>
          <w:p w:rsidR="009F2C1D" w:rsidRPr="00296B61" w:rsidRDefault="009F2C1D" w:rsidP="00ED09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6B6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393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  <w:cs/>
              </w:rPr>
            </w:pPr>
            <w:r w:rsidRPr="00296B61">
              <w:rPr>
                <w:rFonts w:ascii="TH SarabunPSK" w:hAnsi="TH SarabunPSK" w:cs="TH SarabunPSK"/>
                <w:sz w:val="28"/>
                <w:cs/>
              </w:rPr>
              <w:t>การบ่งชี้ความรู้</w:t>
            </w:r>
          </w:p>
        </w:tc>
        <w:tc>
          <w:tcPr>
            <w:tcW w:w="1253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9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8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296B61" w:rsidTr="00ED09DD">
        <w:tc>
          <w:tcPr>
            <w:tcW w:w="604" w:type="dxa"/>
          </w:tcPr>
          <w:p w:rsidR="009F2C1D" w:rsidRPr="00296B61" w:rsidRDefault="009F2C1D" w:rsidP="00ED09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6B61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393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  <w:cs/>
              </w:rPr>
            </w:pPr>
            <w:r w:rsidRPr="00296B61">
              <w:rPr>
                <w:rFonts w:ascii="TH SarabunPSK" w:hAnsi="TH SarabunPSK" w:cs="TH SarabunPSK"/>
                <w:sz w:val="28"/>
                <w:cs/>
              </w:rPr>
              <w:t>การสร้างและแสวงหาความรู้</w:t>
            </w:r>
          </w:p>
        </w:tc>
        <w:tc>
          <w:tcPr>
            <w:tcW w:w="1253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9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8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296B61" w:rsidTr="00ED09DD">
        <w:tc>
          <w:tcPr>
            <w:tcW w:w="604" w:type="dxa"/>
          </w:tcPr>
          <w:p w:rsidR="009F2C1D" w:rsidRPr="00296B61" w:rsidRDefault="009F2C1D" w:rsidP="00ED09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6B6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393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296B61">
              <w:rPr>
                <w:rFonts w:ascii="TH SarabunPSK" w:hAnsi="TH SarabunPSK" w:cs="TH SarabunPSK"/>
                <w:sz w:val="28"/>
                <w:cs/>
              </w:rPr>
              <w:t>การจัดความรู้ให้เป็นระบบ</w:t>
            </w:r>
          </w:p>
        </w:tc>
        <w:tc>
          <w:tcPr>
            <w:tcW w:w="1253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9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8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296B61" w:rsidTr="00ED09DD">
        <w:tc>
          <w:tcPr>
            <w:tcW w:w="604" w:type="dxa"/>
          </w:tcPr>
          <w:p w:rsidR="009F2C1D" w:rsidRPr="00296B61" w:rsidRDefault="009F2C1D" w:rsidP="00ED09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6B61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393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296B61">
              <w:rPr>
                <w:rFonts w:ascii="TH SarabunPSK" w:hAnsi="TH SarabunPSK" w:cs="TH SarabunPSK"/>
                <w:sz w:val="28"/>
                <w:cs/>
              </w:rPr>
              <w:t>การประมวลและกลั่นกรองความรู้</w:t>
            </w:r>
          </w:p>
        </w:tc>
        <w:tc>
          <w:tcPr>
            <w:tcW w:w="1253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9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8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296B61" w:rsidTr="00ED09DD">
        <w:tc>
          <w:tcPr>
            <w:tcW w:w="604" w:type="dxa"/>
          </w:tcPr>
          <w:p w:rsidR="009F2C1D" w:rsidRPr="00296B61" w:rsidRDefault="009F2C1D" w:rsidP="00ED09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6B61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393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296B61">
              <w:rPr>
                <w:rFonts w:ascii="TH SarabunPSK" w:hAnsi="TH SarabunPSK" w:cs="TH SarabunPSK"/>
                <w:sz w:val="28"/>
                <w:cs/>
              </w:rPr>
              <w:t>การเข้าถึงความรู้</w:t>
            </w:r>
          </w:p>
        </w:tc>
        <w:tc>
          <w:tcPr>
            <w:tcW w:w="1253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9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8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296B61" w:rsidTr="00ED09DD">
        <w:tc>
          <w:tcPr>
            <w:tcW w:w="604" w:type="dxa"/>
          </w:tcPr>
          <w:p w:rsidR="009F2C1D" w:rsidRPr="00296B61" w:rsidRDefault="009F2C1D" w:rsidP="00ED09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6B61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393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296B61">
              <w:rPr>
                <w:rFonts w:ascii="TH SarabunPSK" w:hAnsi="TH SarabunPSK" w:cs="TH SarabunPSK"/>
                <w:sz w:val="28"/>
                <w:cs/>
              </w:rPr>
              <w:t>การแบ่งปันแลกเปลี่ยนความรู้</w:t>
            </w:r>
          </w:p>
        </w:tc>
        <w:tc>
          <w:tcPr>
            <w:tcW w:w="1253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9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8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B34C0E" w:rsidTr="00ED09DD">
        <w:tc>
          <w:tcPr>
            <w:tcW w:w="604" w:type="dxa"/>
          </w:tcPr>
          <w:p w:rsidR="009F2C1D" w:rsidRPr="00B34C0E" w:rsidRDefault="009F2C1D" w:rsidP="00ED0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393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1253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4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2C1D" w:rsidRPr="00B34C0E" w:rsidTr="00ED09DD">
        <w:tc>
          <w:tcPr>
            <w:tcW w:w="9056" w:type="dxa"/>
            <w:gridSpan w:val="10"/>
          </w:tcPr>
          <w:p w:rsidR="009F2C1D" w:rsidRPr="00B34C0E" w:rsidRDefault="009F2C1D" w:rsidP="00ED09D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ผู้ทบทวน/อนุมัติ : ……………………………………………. (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CKO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/ ผู้บริหารระดับสูงสุด)</w:t>
            </w:r>
          </w:p>
        </w:tc>
      </w:tr>
    </w:tbl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1390"/>
        <w:gridCol w:w="1254"/>
        <w:gridCol w:w="899"/>
        <w:gridCol w:w="719"/>
        <w:gridCol w:w="894"/>
        <w:gridCol w:w="900"/>
        <w:gridCol w:w="900"/>
        <w:gridCol w:w="900"/>
        <w:gridCol w:w="596"/>
      </w:tblGrid>
      <w:tr w:rsidR="009F2C1D" w:rsidRPr="00B34C0E" w:rsidTr="00ED09DD">
        <w:tc>
          <w:tcPr>
            <w:tcW w:w="9056" w:type="dxa"/>
            <w:gridSpan w:val="10"/>
          </w:tcPr>
          <w:p w:rsidR="009F2C1D" w:rsidRPr="00B34C0E" w:rsidRDefault="009F2C1D" w:rsidP="004C74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แบบฟอร์ม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C74EC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 แผนการจัดการความรู้ (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KM Action Plan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: กระบวนการบริหารจัดการการเปลี่ยนแปลง (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Change Management Process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F2C1D" w:rsidRPr="00B34C0E" w:rsidTr="00ED09DD">
        <w:tc>
          <w:tcPr>
            <w:tcW w:w="9056" w:type="dxa"/>
            <w:gridSpan w:val="10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ชื่อหน่ว</w:t>
            </w:r>
            <w:r w:rsidRPr="00B34C0E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งาน : ………………………………………………………………………………………………………………</w:t>
            </w:r>
          </w:p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KM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>Desired State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) : …………………………………………………………………………………………..</w:t>
            </w:r>
          </w:p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หน่วยที่วัดผลได้เป็นรูปธรรม : ……………………………………………………………………………………………..</w:t>
            </w:r>
          </w:p>
        </w:tc>
      </w:tr>
      <w:tr w:rsidR="009F2C1D" w:rsidRPr="00296B61" w:rsidTr="00ED09DD">
        <w:tc>
          <w:tcPr>
            <w:tcW w:w="604" w:type="dxa"/>
            <w:vAlign w:val="center"/>
          </w:tcPr>
          <w:p w:rsidR="009F2C1D" w:rsidRPr="00296B61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96B61">
              <w:rPr>
                <w:rFonts w:ascii="TH SarabunPSK" w:hAnsi="TH SarabunPSK" w:cs="TH SarabunPSK"/>
                <w:b/>
                <w:bCs/>
                <w:szCs w:val="24"/>
                <w:cs/>
              </w:rPr>
              <w:t>ลำดับ</w:t>
            </w:r>
          </w:p>
        </w:tc>
        <w:tc>
          <w:tcPr>
            <w:tcW w:w="1390" w:type="dxa"/>
            <w:vAlign w:val="center"/>
          </w:tcPr>
          <w:p w:rsidR="009F2C1D" w:rsidRPr="00296B61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96B61">
              <w:rPr>
                <w:rFonts w:ascii="TH SarabunPSK" w:hAnsi="TH SarabunPSK" w:cs="TH SarabunPSK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1254" w:type="dxa"/>
            <w:vAlign w:val="center"/>
          </w:tcPr>
          <w:p w:rsidR="009F2C1D" w:rsidRPr="00296B61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96B61">
              <w:rPr>
                <w:rFonts w:ascii="TH SarabunPSK" w:hAnsi="TH SarabunPSK" w:cs="TH SarabunPSK"/>
                <w:b/>
                <w:bCs/>
                <w:szCs w:val="24"/>
                <w:cs/>
              </w:rPr>
              <w:t>วิธีการสู่ความสำเร็จ</w:t>
            </w:r>
          </w:p>
        </w:tc>
        <w:tc>
          <w:tcPr>
            <w:tcW w:w="899" w:type="dxa"/>
            <w:vAlign w:val="center"/>
          </w:tcPr>
          <w:p w:rsidR="009F2C1D" w:rsidRPr="00296B61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96B61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ระยะเวลา</w:t>
            </w:r>
          </w:p>
        </w:tc>
        <w:tc>
          <w:tcPr>
            <w:tcW w:w="719" w:type="dxa"/>
            <w:vAlign w:val="center"/>
          </w:tcPr>
          <w:p w:rsidR="009F2C1D" w:rsidRPr="00296B61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96B61">
              <w:rPr>
                <w:rFonts w:ascii="TH SarabunPSK" w:hAnsi="TH SarabunPSK" w:cs="TH SarabunPSK"/>
                <w:b/>
                <w:bCs/>
                <w:szCs w:val="24"/>
                <w:cs/>
              </w:rPr>
              <w:t>ตัวชี้วัด</w:t>
            </w:r>
          </w:p>
        </w:tc>
        <w:tc>
          <w:tcPr>
            <w:tcW w:w="894" w:type="dxa"/>
            <w:vAlign w:val="center"/>
          </w:tcPr>
          <w:p w:rsidR="009F2C1D" w:rsidRPr="00296B61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96B61">
              <w:rPr>
                <w:rFonts w:ascii="TH SarabunPSK" w:hAnsi="TH SarabunPSK" w:cs="TH SarabunPSK"/>
                <w:b/>
                <w:bCs/>
                <w:szCs w:val="24"/>
                <w:cs/>
              </w:rPr>
              <w:t>เป้าหมาย</w:t>
            </w:r>
          </w:p>
        </w:tc>
        <w:tc>
          <w:tcPr>
            <w:tcW w:w="900" w:type="dxa"/>
            <w:vAlign w:val="center"/>
          </w:tcPr>
          <w:p w:rsidR="009F2C1D" w:rsidRPr="00296B61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96B61">
              <w:rPr>
                <w:rFonts w:ascii="TH SarabunPSK" w:hAnsi="TH SarabunPSK" w:cs="TH SarabunPSK"/>
                <w:b/>
                <w:bCs/>
                <w:szCs w:val="24"/>
                <w:cs/>
              </w:rPr>
              <w:t>เครื่องมือ/อุปกรณ์</w:t>
            </w:r>
          </w:p>
        </w:tc>
        <w:tc>
          <w:tcPr>
            <w:tcW w:w="900" w:type="dxa"/>
            <w:vAlign w:val="center"/>
          </w:tcPr>
          <w:p w:rsidR="009F2C1D" w:rsidRPr="00296B61" w:rsidRDefault="009F2C1D" w:rsidP="00ED09DD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96B61">
              <w:rPr>
                <w:rFonts w:ascii="TH SarabunPSK" w:hAnsi="TH SarabunPSK" w:cs="TH SarabunPSK"/>
                <w:b/>
                <w:bCs/>
                <w:szCs w:val="24"/>
                <w:cs/>
              </w:rPr>
              <w:t>งบประมาณ</w:t>
            </w:r>
          </w:p>
        </w:tc>
        <w:tc>
          <w:tcPr>
            <w:tcW w:w="900" w:type="dxa"/>
            <w:vAlign w:val="center"/>
          </w:tcPr>
          <w:p w:rsidR="009F2C1D" w:rsidRPr="00296B61" w:rsidRDefault="009F2C1D" w:rsidP="00ED09DD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96B61">
              <w:rPr>
                <w:rFonts w:ascii="TH SarabunPSK" w:hAnsi="TH SarabunPSK" w:cs="TH SarabunPSK"/>
                <w:b/>
                <w:bCs/>
                <w:szCs w:val="24"/>
                <w:cs/>
              </w:rPr>
              <w:t>ผู้รับผิดชอบ</w:t>
            </w:r>
          </w:p>
        </w:tc>
        <w:tc>
          <w:tcPr>
            <w:tcW w:w="596" w:type="dxa"/>
            <w:vAlign w:val="center"/>
          </w:tcPr>
          <w:p w:rsidR="009F2C1D" w:rsidRPr="00296B61" w:rsidRDefault="009F2C1D" w:rsidP="00ED09DD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96B61">
              <w:rPr>
                <w:rFonts w:ascii="TH SarabunPSK" w:hAnsi="TH SarabunPSK" w:cs="TH SarabunPSK"/>
                <w:b/>
                <w:bCs/>
                <w:szCs w:val="24"/>
                <w:cs/>
              </w:rPr>
              <w:t>สถานะ</w:t>
            </w:r>
          </w:p>
        </w:tc>
      </w:tr>
      <w:tr w:rsidR="009F2C1D" w:rsidRPr="00296B61" w:rsidTr="00ED09DD">
        <w:tc>
          <w:tcPr>
            <w:tcW w:w="604" w:type="dxa"/>
          </w:tcPr>
          <w:p w:rsidR="009F2C1D" w:rsidRPr="00296B61" w:rsidRDefault="009F2C1D" w:rsidP="00ED09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6B6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39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  <w:cs/>
              </w:rPr>
            </w:pPr>
            <w:r w:rsidRPr="00296B61">
              <w:rPr>
                <w:rFonts w:ascii="TH SarabunPSK" w:hAnsi="TH SarabunPSK" w:cs="TH SarabunPSK"/>
                <w:sz w:val="28"/>
                <w:cs/>
              </w:rPr>
              <w:t>การเตรียมการและปรับเปลี่ยนพฤติกรรม</w:t>
            </w:r>
          </w:p>
        </w:tc>
        <w:tc>
          <w:tcPr>
            <w:tcW w:w="1254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9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296B61" w:rsidTr="00ED09DD">
        <w:tc>
          <w:tcPr>
            <w:tcW w:w="604" w:type="dxa"/>
          </w:tcPr>
          <w:p w:rsidR="009F2C1D" w:rsidRPr="00296B61" w:rsidRDefault="009F2C1D" w:rsidP="00ED09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6B61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39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  <w:cs/>
              </w:rPr>
            </w:pPr>
            <w:r w:rsidRPr="00296B61">
              <w:rPr>
                <w:rFonts w:ascii="TH SarabunPSK" w:hAnsi="TH SarabunPSK" w:cs="TH SarabunPSK"/>
                <w:sz w:val="28"/>
                <w:cs/>
              </w:rPr>
              <w:t>การสื่อสาร</w:t>
            </w:r>
          </w:p>
        </w:tc>
        <w:tc>
          <w:tcPr>
            <w:tcW w:w="1254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9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296B61" w:rsidTr="00ED09DD">
        <w:tc>
          <w:tcPr>
            <w:tcW w:w="604" w:type="dxa"/>
          </w:tcPr>
          <w:p w:rsidR="009F2C1D" w:rsidRPr="00296B61" w:rsidRDefault="009F2C1D" w:rsidP="00ED09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6B6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39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296B61">
              <w:rPr>
                <w:rFonts w:ascii="TH SarabunPSK" w:hAnsi="TH SarabunPSK" w:cs="TH SarabunPSK"/>
                <w:sz w:val="28"/>
                <w:cs/>
              </w:rPr>
              <w:t>กระบวนการและเครื่องมือ</w:t>
            </w:r>
          </w:p>
        </w:tc>
        <w:tc>
          <w:tcPr>
            <w:tcW w:w="1254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9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296B61" w:rsidTr="00ED09DD">
        <w:tc>
          <w:tcPr>
            <w:tcW w:w="604" w:type="dxa"/>
          </w:tcPr>
          <w:p w:rsidR="009F2C1D" w:rsidRPr="00296B61" w:rsidRDefault="009F2C1D" w:rsidP="00ED09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6B61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39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296B61">
              <w:rPr>
                <w:rFonts w:ascii="TH SarabunPSK" w:hAnsi="TH SarabunPSK" w:cs="TH SarabunPSK"/>
                <w:sz w:val="28"/>
                <w:cs/>
              </w:rPr>
              <w:t>การเรียนรู้</w:t>
            </w:r>
          </w:p>
        </w:tc>
        <w:tc>
          <w:tcPr>
            <w:tcW w:w="1254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9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296B61" w:rsidTr="00ED09DD">
        <w:tc>
          <w:tcPr>
            <w:tcW w:w="604" w:type="dxa"/>
          </w:tcPr>
          <w:p w:rsidR="009F2C1D" w:rsidRPr="00296B61" w:rsidRDefault="009F2C1D" w:rsidP="00ED09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6B61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39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296B61">
              <w:rPr>
                <w:rFonts w:ascii="TH SarabunPSK" w:hAnsi="TH SarabunPSK" w:cs="TH SarabunPSK"/>
                <w:sz w:val="28"/>
                <w:cs/>
              </w:rPr>
              <w:t>การวัดผล</w:t>
            </w:r>
          </w:p>
        </w:tc>
        <w:tc>
          <w:tcPr>
            <w:tcW w:w="1254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9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296B61" w:rsidTr="00ED09DD">
        <w:tc>
          <w:tcPr>
            <w:tcW w:w="604" w:type="dxa"/>
          </w:tcPr>
          <w:p w:rsidR="009F2C1D" w:rsidRPr="00296B61" w:rsidRDefault="009F2C1D" w:rsidP="00ED09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6B61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39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296B61">
              <w:rPr>
                <w:rFonts w:ascii="TH SarabunPSK" w:hAnsi="TH SarabunPSK" w:cs="TH SarabunPSK"/>
                <w:sz w:val="28"/>
                <w:cs/>
              </w:rPr>
              <w:t>การยกย่องชมเชยและการให้รางวัล</w:t>
            </w:r>
          </w:p>
        </w:tc>
        <w:tc>
          <w:tcPr>
            <w:tcW w:w="1254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9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B34C0E" w:rsidTr="00ED09DD">
        <w:tc>
          <w:tcPr>
            <w:tcW w:w="9056" w:type="dxa"/>
            <w:gridSpan w:val="10"/>
          </w:tcPr>
          <w:p w:rsidR="009F2C1D" w:rsidRPr="00B34C0E" w:rsidRDefault="009F2C1D" w:rsidP="00ED09D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ผู้ทบทวน/อนุมัติ : </w:t>
            </w:r>
            <w:r w:rsidRPr="00B34C0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CKO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/ ผู้บริหารระดับสูงสุด)</w:t>
            </w:r>
          </w:p>
        </w:tc>
      </w:tr>
    </w:tbl>
    <w:p w:rsidR="009F2C1D" w:rsidRPr="0084218E" w:rsidRDefault="009F2C1D" w:rsidP="009F2C1D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2880"/>
        <w:gridCol w:w="126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9F2C1D" w:rsidRPr="00B34C0E" w:rsidTr="00047E5F">
        <w:tc>
          <w:tcPr>
            <w:tcW w:w="9090" w:type="dxa"/>
            <w:gridSpan w:val="21"/>
          </w:tcPr>
          <w:p w:rsidR="009F2C1D" w:rsidRPr="00B34C0E" w:rsidRDefault="009F2C1D" w:rsidP="004C74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แบบฟอร์ม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C74E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สรุปงบประมาณการดำเนินงานตามแผนการจัดการความรู้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</w:t>
            </w:r>
          </w:p>
        </w:tc>
      </w:tr>
      <w:tr w:rsidR="009F2C1D" w:rsidRPr="00B34C0E" w:rsidTr="00047E5F">
        <w:tc>
          <w:tcPr>
            <w:tcW w:w="9090" w:type="dxa"/>
            <w:gridSpan w:val="21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ชื่อหน่ว</w:t>
            </w:r>
            <w:r w:rsidRPr="00B34C0E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งาน………………………………………………………………………………………………………………</w:t>
            </w:r>
          </w:p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KM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>Desired State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) :…………………………………………………………………………………………</w:t>
            </w:r>
          </w:p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หน่วยที่วัดผลได้เป็นรูปธรรม : ……………………………………………………………………………………………</w:t>
            </w:r>
          </w:p>
        </w:tc>
      </w:tr>
      <w:tr w:rsidR="009F2C1D" w:rsidRPr="00B34C0E" w:rsidTr="00047E5F">
        <w:tc>
          <w:tcPr>
            <w:tcW w:w="702" w:type="dxa"/>
            <w:vAlign w:val="center"/>
          </w:tcPr>
          <w:p w:rsidR="009F2C1D" w:rsidRPr="00B34C0E" w:rsidRDefault="009F2C1D" w:rsidP="00ED09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2880" w:type="dxa"/>
            <w:vAlign w:val="center"/>
          </w:tcPr>
          <w:p w:rsidR="009F2C1D" w:rsidRPr="00B34C0E" w:rsidRDefault="009F2C1D" w:rsidP="00ED0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กิจกรรมตามแผนการจัดการความรู้</w:t>
            </w:r>
          </w:p>
        </w:tc>
        <w:tc>
          <w:tcPr>
            <w:tcW w:w="1260" w:type="dxa"/>
            <w:vAlign w:val="center"/>
          </w:tcPr>
          <w:p w:rsidR="009F2C1D" w:rsidRPr="00B34C0E" w:rsidRDefault="009F2C1D" w:rsidP="00ED0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124" w:type="dxa"/>
            <w:gridSpan w:val="9"/>
            <w:vAlign w:val="center"/>
          </w:tcPr>
          <w:p w:rsidR="009F2C1D" w:rsidRPr="00B34C0E" w:rsidRDefault="009F2C1D" w:rsidP="00640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ปี พ.ศ.</w:t>
            </w:r>
            <w:r w:rsidR="006402F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</w:tc>
        <w:tc>
          <w:tcPr>
            <w:tcW w:w="2124" w:type="dxa"/>
            <w:gridSpan w:val="9"/>
            <w:vAlign w:val="center"/>
          </w:tcPr>
          <w:p w:rsidR="009F2C1D" w:rsidRPr="00B34C0E" w:rsidRDefault="009F2C1D" w:rsidP="00ED0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ปี พ.ศ. ……</w:t>
            </w:r>
          </w:p>
        </w:tc>
      </w:tr>
      <w:tr w:rsidR="009F2C1D" w:rsidRPr="00B34C0E" w:rsidTr="00047E5F">
        <w:tc>
          <w:tcPr>
            <w:tcW w:w="702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2C1D" w:rsidRPr="00B34C0E" w:rsidTr="00047E5F">
        <w:tc>
          <w:tcPr>
            <w:tcW w:w="702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2C1D" w:rsidRPr="00B34C0E" w:rsidTr="00047E5F">
        <w:tc>
          <w:tcPr>
            <w:tcW w:w="702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2C1D" w:rsidRPr="00B34C0E" w:rsidTr="00047E5F">
        <w:tc>
          <w:tcPr>
            <w:tcW w:w="702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2C1D" w:rsidRPr="00B34C0E" w:rsidTr="00047E5F">
        <w:tc>
          <w:tcPr>
            <w:tcW w:w="702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2C1D" w:rsidRPr="00B34C0E" w:rsidTr="00047E5F">
        <w:tc>
          <w:tcPr>
            <w:tcW w:w="9090" w:type="dxa"/>
            <w:gridSpan w:val="21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ผู้ทบทวน / ผู้อนุมัติ : ……………………………………………. (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CKO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/ ผู้บริหารระดับสูงสุด)</w:t>
            </w:r>
          </w:p>
        </w:tc>
      </w:tr>
    </w:tbl>
    <w:p w:rsidR="009F2C1D" w:rsidRDefault="009F2C1D" w:rsidP="00047E5F">
      <w:pPr>
        <w:rPr>
          <w:rFonts w:ascii="TH SarabunPSK" w:hAnsi="TH SarabunPSK" w:cs="TH SarabunPSK"/>
          <w:sz w:val="32"/>
          <w:szCs w:val="32"/>
        </w:rPr>
      </w:pPr>
    </w:p>
    <w:sectPr w:rsidR="009F2C1D" w:rsidSect="00405037"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A19" w:rsidRDefault="00E06A19" w:rsidP="00405037">
      <w:r>
        <w:separator/>
      </w:r>
    </w:p>
  </w:endnote>
  <w:endnote w:type="continuationSeparator" w:id="0">
    <w:p w:rsidR="00E06A19" w:rsidRDefault="00E06A19" w:rsidP="0040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A19" w:rsidRDefault="00E06A19" w:rsidP="00405037">
      <w:r>
        <w:separator/>
      </w:r>
    </w:p>
  </w:footnote>
  <w:footnote w:type="continuationSeparator" w:id="0">
    <w:p w:rsidR="00E06A19" w:rsidRDefault="00E06A19" w:rsidP="00405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8849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05037" w:rsidRPr="00405037" w:rsidRDefault="00405037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40503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05037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405037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405037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40503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A7F3F" w:rsidRPr="005A7F3F">
          <w:rPr>
            <w:rFonts w:ascii="TH SarabunPSK" w:hAnsi="TH SarabunPSK" w:cs="TH SarabunPSK"/>
            <w:noProof/>
            <w:sz w:val="32"/>
            <w:szCs w:val="32"/>
            <w:lang w:val="th-TH"/>
          </w:rPr>
          <w:t>16</w:t>
        </w:r>
        <w:r w:rsidRPr="0040503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05037" w:rsidRDefault="004050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A5A6F56"/>
    <w:lvl w:ilvl="0">
      <w:numFmt w:val="bullet"/>
      <w:lvlText w:val="*"/>
      <w:lvlJc w:val="left"/>
    </w:lvl>
  </w:abstractNum>
  <w:abstractNum w:abstractNumId="1" w15:restartNumberingAfterBreak="0">
    <w:nsid w:val="051A5FE3"/>
    <w:multiLevelType w:val="hybridMultilevel"/>
    <w:tmpl w:val="FE361A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F214B"/>
    <w:multiLevelType w:val="multilevel"/>
    <w:tmpl w:val="D18C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C5115A"/>
    <w:multiLevelType w:val="hybridMultilevel"/>
    <w:tmpl w:val="B5ECBABA"/>
    <w:lvl w:ilvl="0" w:tplc="F1584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D98C6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dia New" w:hAnsi="Cordia New" w:hint="default"/>
      </w:rPr>
    </w:lvl>
    <w:lvl w:ilvl="2" w:tplc="BB2E7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dia New" w:hAnsi="Cordia New" w:hint="default"/>
      </w:rPr>
    </w:lvl>
    <w:lvl w:ilvl="3" w:tplc="138C3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dia New" w:hAnsi="Cordia New" w:hint="default"/>
      </w:rPr>
    </w:lvl>
    <w:lvl w:ilvl="4" w:tplc="4984C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dia New" w:hAnsi="Cordia New" w:hint="default"/>
      </w:rPr>
    </w:lvl>
    <w:lvl w:ilvl="5" w:tplc="3384C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dia New" w:hAnsi="Cordia New" w:hint="default"/>
      </w:rPr>
    </w:lvl>
    <w:lvl w:ilvl="6" w:tplc="6E9CB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dia New" w:hAnsi="Cordia New" w:hint="default"/>
      </w:rPr>
    </w:lvl>
    <w:lvl w:ilvl="7" w:tplc="26A60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dia New" w:hAnsi="Cordia New" w:hint="default"/>
      </w:rPr>
    </w:lvl>
    <w:lvl w:ilvl="8" w:tplc="96244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dia New" w:hAnsi="Cordia New" w:hint="default"/>
      </w:rPr>
    </w:lvl>
  </w:abstractNum>
  <w:abstractNum w:abstractNumId="4" w15:restartNumberingAfterBreak="0">
    <w:nsid w:val="21DC2486"/>
    <w:multiLevelType w:val="hybridMultilevel"/>
    <w:tmpl w:val="A1420A54"/>
    <w:lvl w:ilvl="0" w:tplc="AABC7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47BC4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dia New" w:hAnsi="Cordia New" w:hint="default"/>
      </w:rPr>
    </w:lvl>
    <w:lvl w:ilvl="2" w:tplc="84BEF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dia New" w:hAnsi="Cordia New" w:hint="default"/>
      </w:rPr>
    </w:lvl>
    <w:lvl w:ilvl="3" w:tplc="E58A7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dia New" w:hAnsi="Cordia New" w:hint="default"/>
      </w:rPr>
    </w:lvl>
    <w:lvl w:ilvl="4" w:tplc="18887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dia New" w:hAnsi="Cordia New" w:hint="default"/>
      </w:rPr>
    </w:lvl>
    <w:lvl w:ilvl="5" w:tplc="29180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dia New" w:hAnsi="Cordia New" w:hint="default"/>
      </w:rPr>
    </w:lvl>
    <w:lvl w:ilvl="6" w:tplc="9D241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dia New" w:hAnsi="Cordia New" w:hint="default"/>
      </w:rPr>
    </w:lvl>
    <w:lvl w:ilvl="7" w:tplc="87B24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dia New" w:hAnsi="Cordia New" w:hint="default"/>
      </w:rPr>
    </w:lvl>
    <w:lvl w:ilvl="8" w:tplc="4EA23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dia New" w:hAnsi="Cordia New" w:hint="default"/>
      </w:rPr>
    </w:lvl>
  </w:abstractNum>
  <w:abstractNum w:abstractNumId="5" w15:restartNumberingAfterBreak="0">
    <w:nsid w:val="2EE07B41"/>
    <w:multiLevelType w:val="multilevel"/>
    <w:tmpl w:val="A9F8407E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85"/>
        </w:tabs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65"/>
        </w:tabs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25"/>
        </w:tabs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45"/>
        </w:tabs>
        <w:ind w:left="5445" w:hanging="1800"/>
      </w:pPr>
      <w:rPr>
        <w:rFonts w:hint="default"/>
      </w:rPr>
    </w:lvl>
  </w:abstractNum>
  <w:abstractNum w:abstractNumId="6" w15:restartNumberingAfterBreak="0">
    <w:nsid w:val="2F9D56B3"/>
    <w:multiLevelType w:val="hybridMultilevel"/>
    <w:tmpl w:val="C082C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C741A"/>
    <w:multiLevelType w:val="hybridMultilevel"/>
    <w:tmpl w:val="D18C72C2"/>
    <w:lvl w:ilvl="0" w:tplc="E51CE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A86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AA2D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A833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E6F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9ECB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402A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8838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9838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E741AE"/>
    <w:multiLevelType w:val="hybridMultilevel"/>
    <w:tmpl w:val="C082C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439AC"/>
    <w:multiLevelType w:val="hybridMultilevel"/>
    <w:tmpl w:val="6D467B5E"/>
    <w:lvl w:ilvl="0" w:tplc="57AAA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51C0B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dia New" w:hAnsi="Cordia New" w:hint="default"/>
      </w:rPr>
    </w:lvl>
    <w:lvl w:ilvl="2" w:tplc="AE8CA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dia New" w:hAnsi="Cordia New" w:hint="default"/>
      </w:rPr>
    </w:lvl>
    <w:lvl w:ilvl="3" w:tplc="1848C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dia New" w:hAnsi="Cordia New" w:hint="default"/>
      </w:rPr>
    </w:lvl>
    <w:lvl w:ilvl="4" w:tplc="16CE2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dia New" w:hAnsi="Cordia New" w:hint="default"/>
      </w:rPr>
    </w:lvl>
    <w:lvl w:ilvl="5" w:tplc="BE30E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dia New" w:hAnsi="Cordia New" w:hint="default"/>
      </w:rPr>
    </w:lvl>
    <w:lvl w:ilvl="6" w:tplc="E63C4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dia New" w:hAnsi="Cordia New" w:hint="default"/>
      </w:rPr>
    </w:lvl>
    <w:lvl w:ilvl="7" w:tplc="AE660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dia New" w:hAnsi="Cordia New" w:hint="default"/>
      </w:rPr>
    </w:lvl>
    <w:lvl w:ilvl="8" w:tplc="148A6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dia New" w:hAnsi="Cordia New" w:hint="default"/>
      </w:rPr>
    </w:lvl>
  </w:abstractNum>
  <w:abstractNum w:abstractNumId="10" w15:restartNumberingAfterBreak="0">
    <w:nsid w:val="37AC10A3"/>
    <w:multiLevelType w:val="hybridMultilevel"/>
    <w:tmpl w:val="01FC798C"/>
    <w:lvl w:ilvl="0" w:tplc="83FAA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A5CE7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dia New" w:hAnsi="Cordia New" w:hint="default"/>
      </w:rPr>
    </w:lvl>
    <w:lvl w:ilvl="2" w:tplc="31109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dia New" w:hAnsi="Cordia New" w:hint="default"/>
      </w:rPr>
    </w:lvl>
    <w:lvl w:ilvl="3" w:tplc="26C6D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dia New" w:hAnsi="Cordia New" w:hint="default"/>
      </w:rPr>
    </w:lvl>
    <w:lvl w:ilvl="4" w:tplc="18DC1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dia New" w:hAnsi="Cordia New" w:hint="default"/>
      </w:rPr>
    </w:lvl>
    <w:lvl w:ilvl="5" w:tplc="E698F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dia New" w:hAnsi="Cordia New" w:hint="default"/>
      </w:rPr>
    </w:lvl>
    <w:lvl w:ilvl="6" w:tplc="36A00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dia New" w:hAnsi="Cordia New" w:hint="default"/>
      </w:rPr>
    </w:lvl>
    <w:lvl w:ilvl="7" w:tplc="A7C85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dia New" w:hAnsi="Cordia New" w:hint="default"/>
      </w:rPr>
    </w:lvl>
    <w:lvl w:ilvl="8" w:tplc="D716F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dia New" w:hAnsi="Cordia New" w:hint="default"/>
      </w:rPr>
    </w:lvl>
  </w:abstractNum>
  <w:abstractNum w:abstractNumId="11" w15:restartNumberingAfterBreak="0">
    <w:nsid w:val="3B002977"/>
    <w:multiLevelType w:val="hybridMultilevel"/>
    <w:tmpl w:val="FDF8D1EA"/>
    <w:lvl w:ilvl="0" w:tplc="C6EA9EF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20506B"/>
    <w:multiLevelType w:val="hybridMultilevel"/>
    <w:tmpl w:val="BA1C4996"/>
    <w:lvl w:ilvl="0" w:tplc="6D0E2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ED14A8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hAnsi="Cordia New" w:hint="default"/>
      </w:rPr>
    </w:lvl>
    <w:lvl w:ilvl="2" w:tplc="3AAA1E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hAnsi="Cordia New" w:hint="default"/>
      </w:rPr>
    </w:lvl>
    <w:lvl w:ilvl="3" w:tplc="B860BE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rdia New" w:hAnsi="Cordia New" w:hint="default"/>
      </w:rPr>
    </w:lvl>
    <w:lvl w:ilvl="4" w:tplc="830837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rdia New" w:hAnsi="Cordia New" w:hint="default"/>
      </w:rPr>
    </w:lvl>
    <w:lvl w:ilvl="5" w:tplc="56EAD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rdia New" w:hAnsi="Cordia New" w:hint="default"/>
      </w:rPr>
    </w:lvl>
    <w:lvl w:ilvl="6" w:tplc="DC8EED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ordia New" w:hAnsi="Cordia New" w:hint="default"/>
      </w:rPr>
    </w:lvl>
    <w:lvl w:ilvl="7" w:tplc="486254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ordia New" w:hAnsi="Cordia New" w:hint="default"/>
      </w:rPr>
    </w:lvl>
    <w:lvl w:ilvl="8" w:tplc="AED845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ordia New" w:hAnsi="Cordia New" w:hint="default"/>
      </w:rPr>
    </w:lvl>
  </w:abstractNum>
  <w:abstractNum w:abstractNumId="13" w15:restartNumberingAfterBreak="0">
    <w:nsid w:val="3DF77AC6"/>
    <w:multiLevelType w:val="hybridMultilevel"/>
    <w:tmpl w:val="394C655E"/>
    <w:lvl w:ilvl="0" w:tplc="A4ACF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D403B5"/>
    <w:multiLevelType w:val="hybridMultilevel"/>
    <w:tmpl w:val="ED8244EA"/>
    <w:lvl w:ilvl="0" w:tplc="37C03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2E364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dia New" w:hAnsi="Cordia New" w:hint="default"/>
      </w:rPr>
    </w:lvl>
    <w:lvl w:ilvl="2" w:tplc="C9FC6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dia New" w:hAnsi="Cordia New" w:hint="default"/>
      </w:rPr>
    </w:lvl>
    <w:lvl w:ilvl="3" w:tplc="AE882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dia New" w:hAnsi="Cordia New" w:hint="default"/>
      </w:rPr>
    </w:lvl>
    <w:lvl w:ilvl="4" w:tplc="4D88B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dia New" w:hAnsi="Cordia New" w:hint="default"/>
      </w:rPr>
    </w:lvl>
    <w:lvl w:ilvl="5" w:tplc="60F61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dia New" w:hAnsi="Cordia New" w:hint="default"/>
      </w:rPr>
    </w:lvl>
    <w:lvl w:ilvl="6" w:tplc="4AE6E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dia New" w:hAnsi="Cordia New" w:hint="default"/>
      </w:rPr>
    </w:lvl>
    <w:lvl w:ilvl="7" w:tplc="475C0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dia New" w:hAnsi="Cordia New" w:hint="default"/>
      </w:rPr>
    </w:lvl>
    <w:lvl w:ilvl="8" w:tplc="08DEB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dia New" w:hAnsi="Cordia New" w:hint="default"/>
      </w:rPr>
    </w:lvl>
  </w:abstractNum>
  <w:abstractNum w:abstractNumId="15" w15:restartNumberingAfterBreak="0">
    <w:nsid w:val="43D86AED"/>
    <w:multiLevelType w:val="multilevel"/>
    <w:tmpl w:val="16DC37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4553F"/>
    <w:multiLevelType w:val="hybridMultilevel"/>
    <w:tmpl w:val="3D1E1334"/>
    <w:lvl w:ilvl="0" w:tplc="32986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C1CC4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dia New" w:hAnsi="Cordia New" w:hint="default"/>
      </w:rPr>
    </w:lvl>
    <w:lvl w:ilvl="2" w:tplc="602A8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dia New" w:hAnsi="Cordia New" w:hint="default"/>
      </w:rPr>
    </w:lvl>
    <w:lvl w:ilvl="3" w:tplc="0C80F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dia New" w:hAnsi="Cordia New" w:hint="default"/>
      </w:rPr>
    </w:lvl>
    <w:lvl w:ilvl="4" w:tplc="B77A7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dia New" w:hAnsi="Cordia New" w:hint="default"/>
      </w:rPr>
    </w:lvl>
    <w:lvl w:ilvl="5" w:tplc="3BE40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dia New" w:hAnsi="Cordia New" w:hint="default"/>
      </w:rPr>
    </w:lvl>
    <w:lvl w:ilvl="6" w:tplc="E4567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dia New" w:hAnsi="Cordia New" w:hint="default"/>
      </w:rPr>
    </w:lvl>
    <w:lvl w:ilvl="7" w:tplc="6C1C0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dia New" w:hAnsi="Cordia New" w:hint="default"/>
      </w:rPr>
    </w:lvl>
    <w:lvl w:ilvl="8" w:tplc="72A0F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dia New" w:hAnsi="Cordia New" w:hint="default"/>
      </w:rPr>
    </w:lvl>
  </w:abstractNum>
  <w:abstractNum w:abstractNumId="17" w15:restartNumberingAfterBreak="0">
    <w:nsid w:val="4A474C22"/>
    <w:multiLevelType w:val="hybridMultilevel"/>
    <w:tmpl w:val="C082C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2360F"/>
    <w:multiLevelType w:val="hybridMultilevel"/>
    <w:tmpl w:val="C082C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E41EA"/>
    <w:multiLevelType w:val="hybridMultilevel"/>
    <w:tmpl w:val="ED64D462"/>
    <w:lvl w:ilvl="0" w:tplc="34C86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52AB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2A0B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9A5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4643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8480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96FA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E6D1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7473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1E1C89"/>
    <w:multiLevelType w:val="hybridMultilevel"/>
    <w:tmpl w:val="8BFA9412"/>
    <w:lvl w:ilvl="0" w:tplc="166C6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/>
      </w:rPr>
    </w:lvl>
    <w:lvl w:ilvl="1" w:tplc="CB6229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208F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002B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D64D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EA47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26B3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60A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CA5F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240B6D"/>
    <w:multiLevelType w:val="hybridMultilevel"/>
    <w:tmpl w:val="11009DC2"/>
    <w:lvl w:ilvl="0" w:tplc="958EDC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6FB4B8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hAnsi="Cordia New" w:hint="default"/>
      </w:rPr>
    </w:lvl>
    <w:lvl w:ilvl="2" w:tplc="E40069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hAnsi="Cordia New" w:hint="default"/>
      </w:rPr>
    </w:lvl>
    <w:lvl w:ilvl="3" w:tplc="F5B6EC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rdia New" w:hAnsi="Cordia New" w:hint="default"/>
      </w:rPr>
    </w:lvl>
    <w:lvl w:ilvl="4" w:tplc="0DF829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rdia New" w:hAnsi="Cordia New" w:hint="default"/>
      </w:rPr>
    </w:lvl>
    <w:lvl w:ilvl="5" w:tplc="B0EE21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rdia New" w:hAnsi="Cordia New" w:hint="default"/>
      </w:rPr>
    </w:lvl>
    <w:lvl w:ilvl="6" w:tplc="04CC82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ordia New" w:hAnsi="Cordia New" w:hint="default"/>
      </w:rPr>
    </w:lvl>
    <w:lvl w:ilvl="7" w:tplc="98ACA6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ordia New" w:hAnsi="Cordia New" w:hint="default"/>
      </w:rPr>
    </w:lvl>
    <w:lvl w:ilvl="8" w:tplc="301AC1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ordia New" w:hAnsi="Cordia New" w:hint="default"/>
      </w:rPr>
    </w:lvl>
  </w:abstractNum>
  <w:abstractNum w:abstractNumId="22" w15:restartNumberingAfterBreak="0">
    <w:nsid w:val="4E542577"/>
    <w:multiLevelType w:val="hybridMultilevel"/>
    <w:tmpl w:val="966C1C44"/>
    <w:lvl w:ilvl="0" w:tplc="89DE92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E7AF7"/>
    <w:multiLevelType w:val="hybridMultilevel"/>
    <w:tmpl w:val="C082C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05018"/>
    <w:multiLevelType w:val="hybridMultilevel"/>
    <w:tmpl w:val="C6122D4E"/>
    <w:lvl w:ilvl="0" w:tplc="8FBCB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AC18A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dia New" w:hAnsi="Cordia New" w:hint="default"/>
      </w:rPr>
    </w:lvl>
    <w:lvl w:ilvl="2" w:tplc="7FA8B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dia New" w:hAnsi="Cordia New" w:hint="default"/>
      </w:rPr>
    </w:lvl>
    <w:lvl w:ilvl="3" w:tplc="E18A3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dia New" w:hAnsi="Cordia New" w:hint="default"/>
      </w:rPr>
    </w:lvl>
    <w:lvl w:ilvl="4" w:tplc="7EE6A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dia New" w:hAnsi="Cordia New" w:hint="default"/>
      </w:rPr>
    </w:lvl>
    <w:lvl w:ilvl="5" w:tplc="1F462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dia New" w:hAnsi="Cordia New" w:hint="default"/>
      </w:rPr>
    </w:lvl>
    <w:lvl w:ilvl="6" w:tplc="E4482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dia New" w:hAnsi="Cordia New" w:hint="default"/>
      </w:rPr>
    </w:lvl>
    <w:lvl w:ilvl="7" w:tplc="80104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dia New" w:hAnsi="Cordia New" w:hint="default"/>
      </w:rPr>
    </w:lvl>
    <w:lvl w:ilvl="8" w:tplc="93F48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dia New" w:hAnsi="Cordia New" w:hint="default"/>
      </w:rPr>
    </w:lvl>
  </w:abstractNum>
  <w:abstractNum w:abstractNumId="25" w15:restartNumberingAfterBreak="0">
    <w:nsid w:val="54743C7A"/>
    <w:multiLevelType w:val="hybridMultilevel"/>
    <w:tmpl w:val="A924773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4C7AF6"/>
    <w:multiLevelType w:val="hybridMultilevel"/>
    <w:tmpl w:val="EA4E4402"/>
    <w:lvl w:ilvl="0" w:tplc="7368FB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A2C4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409B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D296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8644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F20B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9EFA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CD8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2443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46A7E"/>
    <w:multiLevelType w:val="hybridMultilevel"/>
    <w:tmpl w:val="C082C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71743"/>
    <w:multiLevelType w:val="hybridMultilevel"/>
    <w:tmpl w:val="53DC8162"/>
    <w:lvl w:ilvl="0" w:tplc="FCAC0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CAAE2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dia New" w:hAnsi="Cordia New" w:hint="default"/>
      </w:rPr>
    </w:lvl>
    <w:lvl w:ilvl="2" w:tplc="E9C02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dia New" w:hAnsi="Cordia New" w:hint="default"/>
      </w:rPr>
    </w:lvl>
    <w:lvl w:ilvl="3" w:tplc="E6085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dia New" w:hAnsi="Cordia New" w:hint="default"/>
      </w:rPr>
    </w:lvl>
    <w:lvl w:ilvl="4" w:tplc="60DA1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dia New" w:hAnsi="Cordia New" w:hint="default"/>
      </w:rPr>
    </w:lvl>
    <w:lvl w:ilvl="5" w:tplc="CB7AB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dia New" w:hAnsi="Cordia New" w:hint="default"/>
      </w:rPr>
    </w:lvl>
    <w:lvl w:ilvl="6" w:tplc="97AAE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dia New" w:hAnsi="Cordia New" w:hint="default"/>
      </w:rPr>
    </w:lvl>
    <w:lvl w:ilvl="7" w:tplc="C5083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dia New" w:hAnsi="Cordia New" w:hint="default"/>
      </w:rPr>
    </w:lvl>
    <w:lvl w:ilvl="8" w:tplc="8AD6A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dia New" w:hAnsi="Cordia New" w:hint="default"/>
      </w:rPr>
    </w:lvl>
  </w:abstractNum>
  <w:abstractNum w:abstractNumId="29" w15:restartNumberingAfterBreak="0">
    <w:nsid w:val="67FE5B23"/>
    <w:multiLevelType w:val="hybridMultilevel"/>
    <w:tmpl w:val="AADC4AF0"/>
    <w:lvl w:ilvl="0" w:tplc="6A98A7E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8097B41"/>
    <w:multiLevelType w:val="hybridMultilevel"/>
    <w:tmpl w:val="97A29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A861BC"/>
    <w:multiLevelType w:val="hybridMultilevel"/>
    <w:tmpl w:val="5C909E56"/>
    <w:lvl w:ilvl="0" w:tplc="C964B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05701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dia New" w:hAnsi="Cordia New" w:hint="default"/>
      </w:rPr>
    </w:lvl>
    <w:lvl w:ilvl="2" w:tplc="FCD2B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dia New" w:hAnsi="Cordia New" w:hint="default"/>
      </w:rPr>
    </w:lvl>
    <w:lvl w:ilvl="3" w:tplc="CDBEA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dia New" w:hAnsi="Cordia New" w:hint="default"/>
      </w:rPr>
    </w:lvl>
    <w:lvl w:ilvl="4" w:tplc="6A327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dia New" w:hAnsi="Cordia New" w:hint="default"/>
      </w:rPr>
    </w:lvl>
    <w:lvl w:ilvl="5" w:tplc="7298C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dia New" w:hAnsi="Cordia New" w:hint="default"/>
      </w:rPr>
    </w:lvl>
    <w:lvl w:ilvl="6" w:tplc="EABAA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dia New" w:hAnsi="Cordia New" w:hint="default"/>
      </w:rPr>
    </w:lvl>
    <w:lvl w:ilvl="7" w:tplc="79E48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dia New" w:hAnsi="Cordia New" w:hint="default"/>
      </w:rPr>
    </w:lvl>
    <w:lvl w:ilvl="8" w:tplc="8814E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dia New" w:hAnsi="Cordia New" w:hint="default"/>
      </w:rPr>
    </w:lvl>
  </w:abstractNum>
  <w:abstractNum w:abstractNumId="32" w15:restartNumberingAfterBreak="0">
    <w:nsid w:val="72AC0906"/>
    <w:multiLevelType w:val="hybridMultilevel"/>
    <w:tmpl w:val="9AB81C3C"/>
    <w:lvl w:ilvl="0" w:tplc="7F3A7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5872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F4BF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7CBF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D696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AC8C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722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6E98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A8A2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014260"/>
    <w:multiLevelType w:val="hybridMultilevel"/>
    <w:tmpl w:val="5414EE82"/>
    <w:lvl w:ilvl="0" w:tplc="90B05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81949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dia New" w:hAnsi="Cordia New" w:hint="default"/>
      </w:rPr>
    </w:lvl>
    <w:lvl w:ilvl="2" w:tplc="4E801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dia New" w:hAnsi="Cordia New" w:hint="default"/>
      </w:rPr>
    </w:lvl>
    <w:lvl w:ilvl="3" w:tplc="80748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dia New" w:hAnsi="Cordia New" w:hint="default"/>
      </w:rPr>
    </w:lvl>
    <w:lvl w:ilvl="4" w:tplc="D16A8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dia New" w:hAnsi="Cordia New" w:hint="default"/>
      </w:rPr>
    </w:lvl>
    <w:lvl w:ilvl="5" w:tplc="DC44A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dia New" w:hAnsi="Cordia New" w:hint="default"/>
      </w:rPr>
    </w:lvl>
    <w:lvl w:ilvl="6" w:tplc="3E8AB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dia New" w:hAnsi="Cordia New" w:hint="default"/>
      </w:rPr>
    </w:lvl>
    <w:lvl w:ilvl="7" w:tplc="E9B8D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dia New" w:hAnsi="Cordia New" w:hint="default"/>
      </w:rPr>
    </w:lvl>
    <w:lvl w:ilvl="8" w:tplc="C0227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dia New" w:hAnsi="Cordia New" w:hint="default"/>
      </w:rPr>
    </w:lvl>
  </w:abstractNum>
  <w:abstractNum w:abstractNumId="34" w15:restartNumberingAfterBreak="0">
    <w:nsid w:val="7FDB55DB"/>
    <w:multiLevelType w:val="hybridMultilevel"/>
    <w:tmpl w:val="0AFA640A"/>
    <w:lvl w:ilvl="0" w:tplc="585AC5F2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6F9AF49A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Cordia New" w:hAnsi="Cordia New" w:hint="default"/>
      </w:rPr>
    </w:lvl>
    <w:lvl w:ilvl="2" w:tplc="4A60AF3E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Cordia New" w:hAnsi="Cordia New" w:hint="default"/>
      </w:rPr>
    </w:lvl>
    <w:lvl w:ilvl="3" w:tplc="69E859EE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Cordia New" w:hAnsi="Cordia New" w:hint="default"/>
      </w:rPr>
    </w:lvl>
    <w:lvl w:ilvl="4" w:tplc="84762414">
      <w:start w:val="1286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Cordia New" w:hAnsi="Cordia New" w:hint="default"/>
      </w:rPr>
    </w:lvl>
    <w:lvl w:ilvl="5" w:tplc="6D8AA9BC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Cordia New" w:hAnsi="Cordia New" w:hint="default"/>
      </w:rPr>
    </w:lvl>
    <w:lvl w:ilvl="6" w:tplc="3126C55E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Cordia New" w:hAnsi="Cordia New" w:hint="default"/>
      </w:rPr>
    </w:lvl>
    <w:lvl w:ilvl="7" w:tplc="2D687C26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Cordia New" w:hAnsi="Cordia New" w:hint="default"/>
      </w:rPr>
    </w:lvl>
    <w:lvl w:ilvl="8" w:tplc="1F14C6EA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Cordia New" w:hAnsi="Cordia New" w:hint="default"/>
      </w:rPr>
    </w:lvl>
  </w:abstractNum>
  <w:num w:numId="1">
    <w:abstractNumId w:val="32"/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ordia New" w:hAnsi="Cordia New" w:cs="Cordia New" w:hint="default"/>
          <w:sz w:val="36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ordia New" w:hAnsi="Cordia New" w:cs="Cordia New" w:hint="default"/>
          <w:sz w:val="32"/>
        </w:rPr>
      </w:lvl>
    </w:lvlOverride>
  </w:num>
  <w:num w:numId="4">
    <w:abstractNumId w:val="20"/>
  </w:num>
  <w:num w:numId="5">
    <w:abstractNumId w:val="26"/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ordia New" w:hAnsi="Cordia New" w:cs="Cordia New" w:hint="default"/>
          <w:sz w:val="56"/>
        </w:rPr>
      </w:lvl>
    </w:lvlOverride>
  </w:num>
  <w:num w:numId="7">
    <w:abstractNumId w:val="7"/>
  </w:num>
  <w:num w:numId="8">
    <w:abstractNumId w:val="19"/>
  </w:num>
  <w:num w:numId="9">
    <w:abstractNumId w:val="12"/>
  </w:num>
  <w:num w:numId="10">
    <w:abstractNumId w:val="21"/>
  </w:num>
  <w:num w:numId="11">
    <w:abstractNumId w:val="1"/>
  </w:num>
  <w:num w:numId="12">
    <w:abstractNumId w:val="2"/>
  </w:num>
  <w:num w:numId="13">
    <w:abstractNumId w:val="22"/>
  </w:num>
  <w:num w:numId="1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ordia New" w:hAnsi="Cordia New" w:cs="Cordia New" w:hint="default"/>
          <w:sz w:val="72"/>
        </w:rPr>
      </w:lvl>
    </w:lvlOverride>
  </w:num>
  <w:num w:numId="15">
    <w:abstractNumId w:val="33"/>
  </w:num>
  <w:num w:numId="16">
    <w:abstractNumId w:val="24"/>
  </w:num>
  <w:num w:numId="17">
    <w:abstractNumId w:val="34"/>
  </w:num>
  <w:num w:numId="18">
    <w:abstractNumId w:val="9"/>
  </w:num>
  <w:num w:numId="19">
    <w:abstractNumId w:val="16"/>
  </w:num>
  <w:num w:numId="20">
    <w:abstractNumId w:val="4"/>
  </w:num>
  <w:num w:numId="21">
    <w:abstractNumId w:val="14"/>
  </w:num>
  <w:num w:numId="22">
    <w:abstractNumId w:val="10"/>
  </w:num>
  <w:num w:numId="23">
    <w:abstractNumId w:val="3"/>
  </w:num>
  <w:num w:numId="24">
    <w:abstractNumId w:val="31"/>
  </w:num>
  <w:num w:numId="25">
    <w:abstractNumId w:val="28"/>
  </w:num>
  <w:num w:numId="26">
    <w:abstractNumId w:val="15"/>
  </w:num>
  <w:num w:numId="27">
    <w:abstractNumId w:val="11"/>
  </w:num>
  <w:num w:numId="28">
    <w:abstractNumId w:val="13"/>
  </w:num>
  <w:num w:numId="29">
    <w:abstractNumId w:val="25"/>
  </w:num>
  <w:num w:numId="30">
    <w:abstractNumId w:val="5"/>
  </w:num>
  <w:num w:numId="31">
    <w:abstractNumId w:val="30"/>
  </w:num>
  <w:num w:numId="32">
    <w:abstractNumId w:val="17"/>
  </w:num>
  <w:num w:numId="33">
    <w:abstractNumId w:val="18"/>
  </w:num>
  <w:num w:numId="34">
    <w:abstractNumId w:val="8"/>
  </w:num>
  <w:num w:numId="35">
    <w:abstractNumId w:val="6"/>
  </w:num>
  <w:num w:numId="36">
    <w:abstractNumId w:val="23"/>
  </w:num>
  <w:num w:numId="37">
    <w:abstractNumId w:val="27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1D"/>
    <w:rsid w:val="00047E5F"/>
    <w:rsid w:val="000E5059"/>
    <w:rsid w:val="0032464F"/>
    <w:rsid w:val="00405037"/>
    <w:rsid w:val="004C74EC"/>
    <w:rsid w:val="005A7F3F"/>
    <w:rsid w:val="0061479A"/>
    <w:rsid w:val="006402F7"/>
    <w:rsid w:val="00773251"/>
    <w:rsid w:val="007756EA"/>
    <w:rsid w:val="007C52D0"/>
    <w:rsid w:val="009958A3"/>
    <w:rsid w:val="009F2C1D"/>
    <w:rsid w:val="00E06A19"/>
    <w:rsid w:val="00E72026"/>
    <w:rsid w:val="00FD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F807C"/>
  <w15:docId w15:val="{F8EB8D99-8FBE-4213-9813-0FE41857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C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F2C1D"/>
    <w:rPr>
      <w:color w:val="FF5050"/>
      <w:u w:val="single"/>
    </w:rPr>
  </w:style>
  <w:style w:type="character" w:styleId="FollowedHyperlink">
    <w:name w:val="FollowedHyperlink"/>
    <w:basedOn w:val="DefaultParagraphFont"/>
    <w:rsid w:val="009F2C1D"/>
    <w:rPr>
      <w:color w:val="FF9900"/>
      <w:u w:val="single"/>
    </w:rPr>
  </w:style>
  <w:style w:type="paragraph" w:customStyle="1" w:styleId="o">
    <w:name w:val="o"/>
    <w:basedOn w:val="Normal"/>
    <w:rsid w:val="009F2C1D"/>
    <w:pPr>
      <w:spacing w:before="100" w:beforeAutospacing="1" w:after="100" w:afterAutospacing="1"/>
    </w:pPr>
    <w:rPr>
      <w:rFonts w:ascii="Tahoma" w:hAnsi="Tahoma" w:cs="Tahoma"/>
      <w:color w:val="000000"/>
      <w:sz w:val="56"/>
      <w:szCs w:val="56"/>
    </w:rPr>
  </w:style>
  <w:style w:type="paragraph" w:styleId="NormalWeb">
    <w:name w:val="Normal (Web)"/>
    <w:basedOn w:val="Normal"/>
    <w:rsid w:val="009F2C1D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Header">
    <w:name w:val="header"/>
    <w:basedOn w:val="Normal"/>
    <w:link w:val="HeaderChar"/>
    <w:uiPriority w:val="99"/>
    <w:rsid w:val="009F2C1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C1D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rsid w:val="009F2C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F2C1D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9F2C1D"/>
  </w:style>
  <w:style w:type="table" w:styleId="TableGrid">
    <w:name w:val="Table Grid"/>
    <w:basedOn w:val="TableNormal"/>
    <w:rsid w:val="009F2C1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C1D"/>
    <w:pPr>
      <w:ind w:left="720"/>
      <w:contextualSpacing/>
      <w:jc w:val="thaiDistribute"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2422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Y89N6-KWWJX-YHFVP-DWMGK-XKR9J</Company>
  <LinksUpToDate>false</LinksUpToDate>
  <CharactersWithSpaces>16199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Y89N6-KWWJX-YHFVP-DWMGK-XKR9J</dc:creator>
  <cp:lastModifiedBy>Nattapon Arbsinark</cp:lastModifiedBy>
  <cp:revision>3</cp:revision>
  <cp:lastPrinted>2016-06-15T02:23:00Z</cp:lastPrinted>
  <dcterms:created xsi:type="dcterms:W3CDTF">2019-03-01T09:50:00Z</dcterms:created>
  <dcterms:modified xsi:type="dcterms:W3CDTF">2019-03-01T10:01:00Z</dcterms:modified>
</cp:coreProperties>
</file>